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47FA0" w14:textId="7D38E801" w:rsidR="003D54A9" w:rsidRDefault="008B2C83" w:rsidP="008B2C83">
      <w:pPr>
        <w:jc w:val="center"/>
        <w:rPr>
          <w:rFonts w:ascii="Calibri" w:hAnsi="Calibri" w:cs="Calibri"/>
          <w:noProof/>
        </w:rPr>
      </w:pPr>
      <w:r w:rsidRPr="000629D1">
        <w:rPr>
          <w:rFonts w:ascii="Calibri" w:hAnsi="Calibri" w:cs="Calibri"/>
          <w:noProof/>
        </w:rPr>
        <w:drawing>
          <wp:inline distT="0" distB="0" distL="0" distR="0" wp14:anchorId="04A36035" wp14:editId="44C92BA1">
            <wp:extent cx="1691640" cy="1089025"/>
            <wp:effectExtent l="0" t="0" r="3810" b="0"/>
            <wp:docPr id="1297743291" name="Picture 1297743291" descr="A picture containing tree, desig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5BFDC7C2-BAD3-4B77-B437-EC9343D2110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1144946" name="Picture 2" descr="A picture containing tree, desig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640" cy="108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A00A79" w14:textId="77777777" w:rsidR="00B05939" w:rsidRDefault="00B05939" w:rsidP="00554E39">
      <w:pPr>
        <w:jc w:val="center"/>
        <w:rPr>
          <w:rFonts w:ascii="Calibri Light" w:eastAsia="Times New Roman" w:hAnsi="Calibri Light" w:cs="Calibri Light"/>
          <w:sz w:val="24"/>
          <w:szCs w:val="24"/>
        </w:rPr>
      </w:pPr>
    </w:p>
    <w:p w14:paraId="329AF9BE" w14:textId="632B5B78" w:rsidR="008B2C83" w:rsidRPr="000E5B96" w:rsidRDefault="00554E39" w:rsidP="009810C8">
      <w:pPr>
        <w:jc w:val="center"/>
        <w:rPr>
          <w:rFonts w:asciiTheme="minorHAnsi" w:hAnsiTheme="minorHAnsi" w:cstheme="minorHAnsi"/>
          <w:bCs/>
          <w:color w:val="181818"/>
          <w:sz w:val="32"/>
          <w:szCs w:val="32"/>
        </w:rPr>
      </w:pPr>
      <w:r w:rsidRPr="000E5B96">
        <w:rPr>
          <w:rFonts w:asciiTheme="minorHAnsi" w:eastAsia="Times New Roman" w:hAnsiTheme="minorHAnsi" w:cstheme="minorHAnsi"/>
          <w:sz w:val="32"/>
          <w:szCs w:val="32"/>
        </w:rPr>
        <w:t>AGENDA</w:t>
      </w:r>
    </w:p>
    <w:p w14:paraId="572019B3" w14:textId="4F9A0C11" w:rsidR="00B05939" w:rsidRPr="000E5B96" w:rsidRDefault="00B05939" w:rsidP="00B05939">
      <w:pPr>
        <w:jc w:val="center"/>
        <w:rPr>
          <w:rFonts w:asciiTheme="minorHAnsi" w:hAnsiTheme="minorHAnsi" w:cstheme="minorHAnsi"/>
          <w:sz w:val="32"/>
          <w:szCs w:val="32"/>
        </w:rPr>
      </w:pPr>
      <w:r w:rsidRPr="000E5B96">
        <w:rPr>
          <w:rFonts w:asciiTheme="minorHAnsi" w:hAnsiTheme="minorHAnsi" w:cstheme="minorHAnsi"/>
          <w:noProof/>
          <w:sz w:val="32"/>
          <w:szCs w:val="32"/>
        </w:rPr>
        <w:t xml:space="preserve">Jackson SWCD </w:t>
      </w:r>
      <w:r w:rsidR="003D54A9" w:rsidRPr="000E5B96">
        <w:rPr>
          <w:rFonts w:asciiTheme="minorHAnsi" w:hAnsiTheme="minorHAnsi" w:cstheme="minorHAnsi"/>
          <w:noProof/>
          <w:sz w:val="32"/>
          <w:szCs w:val="32"/>
        </w:rPr>
        <w:t xml:space="preserve">Board </w:t>
      </w:r>
      <w:r w:rsidR="00626045" w:rsidRPr="000E5B96">
        <w:rPr>
          <w:rFonts w:asciiTheme="minorHAnsi" w:hAnsiTheme="minorHAnsi" w:cstheme="minorHAnsi"/>
          <w:noProof/>
          <w:sz w:val="32"/>
          <w:szCs w:val="32"/>
        </w:rPr>
        <w:t>of Directors</w:t>
      </w:r>
      <w:r w:rsidR="00340850" w:rsidRPr="000E5B96">
        <w:rPr>
          <w:rFonts w:asciiTheme="minorHAnsi" w:hAnsiTheme="minorHAnsi" w:cstheme="minorHAnsi"/>
          <w:noProof/>
          <w:sz w:val="32"/>
          <w:szCs w:val="32"/>
        </w:rPr>
        <w:t xml:space="preserve"> Board Meeting</w:t>
      </w:r>
    </w:p>
    <w:p w14:paraId="3D8E85AF" w14:textId="77777777" w:rsidR="009810C8" w:rsidRDefault="009810C8" w:rsidP="009810C8">
      <w:pPr>
        <w:rPr>
          <w:rFonts w:ascii="Calibri Light" w:eastAsia="Times New Roman" w:hAnsi="Calibri Light" w:cs="Calibri Light"/>
          <w:sz w:val="24"/>
          <w:szCs w:val="24"/>
        </w:rPr>
      </w:pPr>
    </w:p>
    <w:p w14:paraId="25C97491" w14:textId="7F20E9BC" w:rsidR="00982B2F" w:rsidRPr="000E5B96" w:rsidRDefault="00982B2F" w:rsidP="056E92FC">
      <w:pPr>
        <w:rPr>
          <w:rFonts w:asciiTheme="minorHAnsi" w:hAnsiTheme="minorHAnsi" w:cstheme="minorBidi"/>
          <w:color w:val="181818"/>
          <w:sz w:val="28"/>
          <w:szCs w:val="28"/>
        </w:rPr>
      </w:pPr>
      <w:r w:rsidRPr="056E92FC">
        <w:rPr>
          <w:rFonts w:asciiTheme="minorHAnsi" w:eastAsia="Times New Roman" w:hAnsiTheme="minorHAnsi" w:cstheme="minorBidi"/>
          <w:sz w:val="28"/>
          <w:szCs w:val="28"/>
        </w:rPr>
        <w:t xml:space="preserve">Date: </w:t>
      </w:r>
      <w:r>
        <w:tab/>
      </w:r>
      <w:r>
        <w:tab/>
      </w:r>
      <w:r w:rsidR="0093166C">
        <w:rPr>
          <w:rFonts w:asciiTheme="minorHAnsi" w:hAnsiTheme="minorHAnsi" w:cstheme="minorBidi"/>
          <w:color w:val="181818"/>
          <w:sz w:val="28"/>
          <w:szCs w:val="28"/>
        </w:rPr>
        <w:t>September 16</w:t>
      </w:r>
      <w:r w:rsidR="0032212F">
        <w:rPr>
          <w:rFonts w:asciiTheme="minorHAnsi" w:hAnsiTheme="minorHAnsi" w:cstheme="minorBidi"/>
          <w:color w:val="181818"/>
          <w:sz w:val="28"/>
          <w:szCs w:val="28"/>
        </w:rPr>
        <w:t>, 2026</w:t>
      </w:r>
    </w:p>
    <w:p w14:paraId="3C899C91" w14:textId="4ACAD24C" w:rsidR="00982B2F" w:rsidRPr="000E5B96" w:rsidRDefault="00982B2F" w:rsidP="00982B2F">
      <w:pPr>
        <w:rPr>
          <w:rFonts w:asciiTheme="minorHAnsi" w:hAnsiTheme="minorHAnsi" w:cstheme="minorHAnsi"/>
          <w:bCs/>
          <w:color w:val="181818"/>
          <w:sz w:val="28"/>
          <w:szCs w:val="28"/>
        </w:rPr>
      </w:pPr>
      <w:r w:rsidRPr="000E5B96">
        <w:rPr>
          <w:rFonts w:asciiTheme="minorHAnsi" w:hAnsiTheme="minorHAnsi" w:cstheme="minorHAnsi"/>
          <w:bCs/>
          <w:color w:val="181818"/>
          <w:sz w:val="28"/>
          <w:szCs w:val="28"/>
        </w:rPr>
        <w:t>Time</w:t>
      </w:r>
      <w:r w:rsidR="00487DC7" w:rsidRPr="000E5B96">
        <w:rPr>
          <w:rFonts w:asciiTheme="minorHAnsi" w:hAnsiTheme="minorHAnsi" w:cstheme="minorHAnsi"/>
          <w:bCs/>
          <w:color w:val="181818"/>
          <w:sz w:val="28"/>
          <w:szCs w:val="28"/>
        </w:rPr>
        <w:t xml:space="preserve">: </w:t>
      </w:r>
      <w:r w:rsidR="00487DC7">
        <w:rPr>
          <w:rFonts w:asciiTheme="minorHAnsi" w:hAnsiTheme="minorHAnsi" w:cstheme="minorHAnsi"/>
          <w:bCs/>
          <w:color w:val="181818"/>
          <w:sz w:val="28"/>
          <w:szCs w:val="28"/>
        </w:rPr>
        <w:t xml:space="preserve">            </w:t>
      </w:r>
      <w:r w:rsidR="00487DC7" w:rsidRPr="000E5B96">
        <w:rPr>
          <w:rFonts w:asciiTheme="minorHAnsi" w:hAnsiTheme="minorHAnsi" w:cstheme="minorHAnsi"/>
          <w:bCs/>
          <w:color w:val="181818"/>
          <w:sz w:val="28"/>
          <w:szCs w:val="28"/>
        </w:rPr>
        <w:t>4</w:t>
      </w:r>
      <w:r w:rsidR="00CE18E0">
        <w:rPr>
          <w:rFonts w:asciiTheme="minorHAnsi" w:hAnsiTheme="minorHAnsi" w:cstheme="minorHAnsi"/>
          <w:bCs/>
          <w:color w:val="181818"/>
          <w:sz w:val="28"/>
          <w:szCs w:val="28"/>
        </w:rPr>
        <w:t>:00 PM</w:t>
      </w:r>
      <w:r w:rsidR="00CD4F89">
        <w:rPr>
          <w:rFonts w:asciiTheme="minorHAnsi" w:hAnsiTheme="minorHAnsi" w:cstheme="minorHAnsi"/>
          <w:bCs/>
          <w:color w:val="181818"/>
          <w:sz w:val="28"/>
          <w:szCs w:val="28"/>
        </w:rPr>
        <w:t xml:space="preserve"> </w:t>
      </w:r>
    </w:p>
    <w:p w14:paraId="32A437B3" w14:textId="299EE9AA" w:rsidR="007C0DC6" w:rsidRPr="000E5B96" w:rsidRDefault="009810C8" w:rsidP="009810C8">
      <w:pPr>
        <w:rPr>
          <w:rFonts w:asciiTheme="minorHAnsi" w:hAnsiTheme="minorHAnsi" w:cstheme="minorHAnsi"/>
          <w:sz w:val="28"/>
          <w:szCs w:val="28"/>
        </w:rPr>
      </w:pPr>
      <w:r w:rsidRPr="000E5B96">
        <w:rPr>
          <w:rFonts w:asciiTheme="minorHAnsi" w:eastAsia="Times New Roman" w:hAnsiTheme="minorHAnsi" w:cstheme="minorHAnsi"/>
          <w:sz w:val="28"/>
          <w:szCs w:val="28"/>
        </w:rPr>
        <w:t>Location:</w:t>
      </w:r>
      <w:r w:rsidRPr="000E5B96">
        <w:rPr>
          <w:rFonts w:asciiTheme="minorHAnsi" w:eastAsia="Times New Roman" w:hAnsiTheme="minorHAnsi" w:cstheme="minorHAnsi"/>
          <w:sz w:val="28"/>
          <w:szCs w:val="28"/>
        </w:rPr>
        <w:tab/>
      </w:r>
      <w:r w:rsidR="007C0DC6" w:rsidRPr="000E5B96">
        <w:rPr>
          <w:rFonts w:asciiTheme="minorHAnsi" w:eastAsia="Times New Roman" w:hAnsiTheme="minorHAnsi" w:cstheme="minorHAnsi"/>
          <w:sz w:val="28"/>
          <w:szCs w:val="28"/>
        </w:rPr>
        <w:t>89 Alder Street Central Point</w:t>
      </w:r>
      <w:r w:rsidR="00B05939" w:rsidRPr="000E5B96">
        <w:rPr>
          <w:rFonts w:asciiTheme="minorHAnsi" w:eastAsia="Times New Roman" w:hAnsiTheme="minorHAnsi" w:cstheme="minorHAnsi"/>
          <w:sz w:val="28"/>
          <w:szCs w:val="28"/>
        </w:rPr>
        <w:t>,</w:t>
      </w:r>
      <w:r w:rsidR="007C0DC6" w:rsidRPr="000E5B96">
        <w:rPr>
          <w:rFonts w:asciiTheme="minorHAnsi" w:eastAsia="Times New Roman" w:hAnsiTheme="minorHAnsi" w:cstheme="minorHAnsi"/>
          <w:sz w:val="28"/>
          <w:szCs w:val="28"/>
        </w:rPr>
        <w:t xml:space="preserve"> OR 97502</w:t>
      </w:r>
    </w:p>
    <w:p w14:paraId="67D9CD27" w14:textId="6E195BF0" w:rsidR="00F921AC" w:rsidRPr="00124A47" w:rsidRDefault="009810C8" w:rsidP="00124A47">
      <w:pPr>
        <w:widowControl/>
        <w:autoSpaceDE/>
        <w:autoSpaceDN/>
        <w:ind w:left="720" w:firstLine="720"/>
        <w:rPr>
          <w:rFonts w:asciiTheme="minorHAnsi" w:hAnsiTheme="minorHAnsi" w:cstheme="minorHAnsi"/>
          <w:color w:val="0563C1" w:themeColor="hyperlink"/>
          <w:sz w:val="28"/>
          <w:szCs w:val="28"/>
          <w:u w:val="single"/>
        </w:rPr>
      </w:pPr>
      <w:r w:rsidRPr="000E5B96">
        <w:rPr>
          <w:rFonts w:asciiTheme="minorHAnsi" w:eastAsia="Times New Roman" w:hAnsiTheme="minorHAnsi" w:cstheme="minorHAnsi"/>
          <w:sz w:val="28"/>
          <w:szCs w:val="28"/>
        </w:rPr>
        <w:t>Or via</w:t>
      </w:r>
      <w:r w:rsidR="00554E39" w:rsidRPr="000E5B96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="00B05939" w:rsidRPr="000E5B96">
        <w:rPr>
          <w:rFonts w:asciiTheme="minorHAnsi" w:eastAsia="Times New Roman" w:hAnsiTheme="minorHAnsi" w:cstheme="minorHAnsi"/>
          <w:sz w:val="28"/>
          <w:szCs w:val="28"/>
        </w:rPr>
        <w:t>Z</w:t>
      </w:r>
      <w:r w:rsidR="00554E39" w:rsidRPr="000E5B96">
        <w:rPr>
          <w:rFonts w:asciiTheme="minorHAnsi" w:eastAsia="Times New Roman" w:hAnsiTheme="minorHAnsi" w:cstheme="minorHAnsi"/>
          <w:sz w:val="28"/>
          <w:szCs w:val="28"/>
        </w:rPr>
        <w:t xml:space="preserve">oom at: </w:t>
      </w:r>
      <w:hyperlink r:id="rId11" w:history="1">
        <w:r w:rsidR="00554E39" w:rsidRPr="000E5B96">
          <w:rPr>
            <w:rStyle w:val="Hyperlink"/>
            <w:rFonts w:asciiTheme="minorHAnsi" w:hAnsiTheme="minorHAnsi" w:cstheme="minorHAnsi"/>
            <w:sz w:val="28"/>
            <w:szCs w:val="28"/>
          </w:rPr>
          <w:t>https://us02web.zoom.us/j/81833912063</w:t>
        </w:r>
      </w:hyperlink>
    </w:p>
    <w:p w14:paraId="2B9E6A73" w14:textId="3B4BD93D" w:rsidR="007C0DC6" w:rsidRDefault="00626045" w:rsidP="00513223">
      <w:pPr>
        <w:rPr>
          <w:rFonts w:asciiTheme="minorHAnsi" w:hAnsiTheme="minorHAnsi" w:cstheme="minorHAnsi"/>
          <w:bCs/>
          <w:color w:val="181818"/>
          <w:spacing w:val="-2"/>
          <w:sz w:val="28"/>
          <w:szCs w:val="28"/>
        </w:rPr>
      </w:pPr>
      <w:r w:rsidRPr="000E5B96">
        <w:rPr>
          <w:rFonts w:asciiTheme="minorHAnsi" w:hAnsiTheme="minorHAnsi" w:cstheme="minorHAnsi"/>
          <w:bCs/>
          <w:color w:val="181818"/>
          <w:spacing w:val="-2"/>
          <w:sz w:val="28"/>
          <w:szCs w:val="28"/>
        </w:rPr>
        <w:t>____________________________________________________________________</w:t>
      </w:r>
    </w:p>
    <w:p w14:paraId="68287BFF" w14:textId="06B3458C" w:rsidR="00CD4F89" w:rsidRPr="00290CC2" w:rsidRDefault="00046D8F" w:rsidP="00290CC2">
      <w:pPr>
        <w:rPr>
          <w:rFonts w:asciiTheme="minorHAnsi" w:hAnsiTheme="minorHAnsi" w:cstheme="minorHAnsi"/>
          <w:bCs/>
          <w:color w:val="181818"/>
          <w:spacing w:val="-2"/>
          <w:sz w:val="28"/>
          <w:szCs w:val="28"/>
        </w:rPr>
      </w:pPr>
      <w:r>
        <w:rPr>
          <w:rFonts w:asciiTheme="minorHAnsi" w:hAnsiTheme="minorHAnsi" w:cstheme="minorHAnsi"/>
          <w:bCs/>
          <w:color w:val="181818"/>
          <w:spacing w:val="-2"/>
          <w:sz w:val="28"/>
          <w:szCs w:val="28"/>
        </w:rPr>
        <w:t xml:space="preserve"> </w:t>
      </w:r>
    </w:p>
    <w:p w14:paraId="5EBB813C" w14:textId="5C9D6CE7" w:rsidR="00B55941" w:rsidRPr="000E5B96" w:rsidRDefault="00B55941" w:rsidP="00FC3B05">
      <w:pPr>
        <w:pStyle w:val="ListParagraph"/>
        <w:numPr>
          <w:ilvl w:val="0"/>
          <w:numId w:val="3"/>
        </w:numPr>
        <w:tabs>
          <w:tab w:val="right" w:pos="720"/>
          <w:tab w:val="right" w:leader="dot" w:pos="9360"/>
        </w:tabs>
        <w:spacing w:line="250" w:lineRule="auto"/>
        <w:rPr>
          <w:rFonts w:asciiTheme="minorHAnsi" w:hAnsiTheme="minorHAnsi" w:cstheme="minorHAnsi"/>
          <w:color w:val="181818"/>
          <w:w w:val="105"/>
          <w:sz w:val="28"/>
          <w:szCs w:val="28"/>
        </w:rPr>
      </w:pPr>
      <w:r w:rsidRPr="000E5B96">
        <w:rPr>
          <w:rFonts w:asciiTheme="minorHAnsi" w:hAnsiTheme="minorHAnsi" w:cstheme="minorHAnsi"/>
          <w:color w:val="181818"/>
          <w:w w:val="105"/>
          <w:sz w:val="28"/>
          <w:szCs w:val="28"/>
        </w:rPr>
        <w:t xml:space="preserve">Call to </w:t>
      </w:r>
      <w:r w:rsidR="004D746C" w:rsidRPr="000E5B96">
        <w:rPr>
          <w:rFonts w:asciiTheme="minorHAnsi" w:hAnsiTheme="minorHAnsi" w:cstheme="minorHAnsi"/>
          <w:color w:val="181818"/>
          <w:w w:val="105"/>
          <w:sz w:val="28"/>
          <w:szCs w:val="28"/>
        </w:rPr>
        <w:t>O</w:t>
      </w:r>
      <w:r w:rsidRPr="000E5B96">
        <w:rPr>
          <w:rFonts w:asciiTheme="minorHAnsi" w:hAnsiTheme="minorHAnsi" w:cstheme="minorHAnsi"/>
          <w:color w:val="181818"/>
          <w:w w:val="105"/>
          <w:sz w:val="28"/>
          <w:szCs w:val="28"/>
        </w:rPr>
        <w:t>rder</w:t>
      </w:r>
      <w:r w:rsidR="00A34AD5" w:rsidRPr="000E5B96">
        <w:rPr>
          <w:rFonts w:asciiTheme="minorHAnsi" w:hAnsiTheme="minorHAnsi" w:cstheme="minorHAnsi"/>
          <w:color w:val="181818"/>
          <w:w w:val="105"/>
          <w:sz w:val="28"/>
          <w:szCs w:val="28"/>
        </w:rPr>
        <w:t xml:space="preserve">, </w:t>
      </w:r>
      <w:r w:rsidR="007B7C25" w:rsidRPr="000E5B96">
        <w:rPr>
          <w:rFonts w:asciiTheme="minorHAnsi" w:hAnsiTheme="minorHAnsi" w:cstheme="minorHAnsi"/>
          <w:color w:val="181818"/>
          <w:w w:val="105"/>
          <w:sz w:val="28"/>
          <w:szCs w:val="28"/>
        </w:rPr>
        <w:t>I</w:t>
      </w:r>
      <w:r w:rsidRPr="000E5B96">
        <w:rPr>
          <w:rFonts w:asciiTheme="minorHAnsi" w:hAnsiTheme="minorHAnsi" w:cstheme="minorHAnsi"/>
          <w:color w:val="181818"/>
          <w:w w:val="105"/>
          <w:sz w:val="28"/>
          <w:szCs w:val="28"/>
        </w:rPr>
        <w:t>ntroductions</w:t>
      </w:r>
      <w:r w:rsidR="00E710E8" w:rsidRPr="000E5B96">
        <w:rPr>
          <w:rFonts w:asciiTheme="minorHAnsi" w:hAnsiTheme="minorHAnsi" w:cstheme="minorHAnsi"/>
          <w:color w:val="181818"/>
          <w:w w:val="105"/>
          <w:sz w:val="28"/>
          <w:szCs w:val="28"/>
        </w:rPr>
        <w:tab/>
      </w:r>
      <w:r w:rsidR="00513223" w:rsidRPr="000E5B96">
        <w:rPr>
          <w:rFonts w:asciiTheme="minorHAnsi" w:hAnsiTheme="minorHAnsi" w:cstheme="minorHAnsi"/>
          <w:color w:val="181818"/>
          <w:w w:val="105"/>
          <w:sz w:val="28"/>
          <w:szCs w:val="28"/>
        </w:rPr>
        <w:t>Chair</w:t>
      </w:r>
    </w:p>
    <w:p w14:paraId="6D9B1832" w14:textId="77777777" w:rsidR="00D9181D" w:rsidRPr="005F6AD4" w:rsidRDefault="00D9181D" w:rsidP="005F6AD4">
      <w:pPr>
        <w:rPr>
          <w:rFonts w:asciiTheme="minorHAnsi" w:hAnsiTheme="minorHAnsi" w:cstheme="minorHAnsi"/>
          <w:color w:val="181818"/>
          <w:w w:val="105"/>
          <w:sz w:val="28"/>
          <w:szCs w:val="28"/>
        </w:rPr>
      </w:pPr>
    </w:p>
    <w:p w14:paraId="19C85773" w14:textId="5EB642DB" w:rsidR="00FC3B05" w:rsidRPr="000E5B96" w:rsidRDefault="00FC3B05" w:rsidP="00FC3B05">
      <w:pPr>
        <w:pStyle w:val="ListParagraph"/>
        <w:numPr>
          <w:ilvl w:val="0"/>
          <w:numId w:val="3"/>
        </w:numPr>
        <w:tabs>
          <w:tab w:val="right" w:pos="720"/>
          <w:tab w:val="right" w:leader="dot" w:pos="9360"/>
        </w:tabs>
        <w:spacing w:line="249" w:lineRule="auto"/>
        <w:rPr>
          <w:rFonts w:asciiTheme="minorHAnsi" w:hAnsiTheme="minorHAnsi" w:cstheme="minorHAnsi"/>
          <w:color w:val="181818"/>
          <w:w w:val="105"/>
          <w:sz w:val="28"/>
          <w:szCs w:val="28"/>
        </w:rPr>
      </w:pPr>
      <w:r w:rsidRPr="000E5B96">
        <w:rPr>
          <w:rFonts w:asciiTheme="minorHAnsi" w:hAnsiTheme="minorHAnsi" w:cstheme="minorHAnsi"/>
          <w:color w:val="181818"/>
          <w:w w:val="105"/>
          <w:sz w:val="28"/>
          <w:szCs w:val="28"/>
        </w:rPr>
        <w:t>Administration</w:t>
      </w:r>
    </w:p>
    <w:p w14:paraId="587027A8" w14:textId="4F1E5B76" w:rsidR="00F30B19" w:rsidRPr="000E5B96" w:rsidRDefault="00F30B19" w:rsidP="00FC3B05">
      <w:pPr>
        <w:pStyle w:val="ListParagraph"/>
        <w:numPr>
          <w:ilvl w:val="2"/>
          <w:numId w:val="3"/>
        </w:numPr>
        <w:tabs>
          <w:tab w:val="right" w:pos="720"/>
          <w:tab w:val="right" w:leader="dot" w:pos="9360"/>
        </w:tabs>
        <w:spacing w:line="249" w:lineRule="auto"/>
        <w:rPr>
          <w:rFonts w:asciiTheme="minorHAnsi" w:hAnsiTheme="minorHAnsi" w:cstheme="minorHAnsi"/>
          <w:color w:val="181818"/>
          <w:w w:val="105"/>
          <w:sz w:val="28"/>
          <w:szCs w:val="28"/>
        </w:rPr>
      </w:pPr>
      <w:r w:rsidRPr="000E5B96">
        <w:rPr>
          <w:rFonts w:asciiTheme="minorHAnsi" w:hAnsiTheme="minorHAnsi" w:cstheme="minorHAnsi"/>
          <w:color w:val="181818"/>
          <w:w w:val="105"/>
          <w:sz w:val="28"/>
          <w:szCs w:val="28"/>
        </w:rPr>
        <w:t xml:space="preserve">Preview </w:t>
      </w:r>
      <w:r w:rsidR="00DA49DC" w:rsidRPr="000E5B96">
        <w:rPr>
          <w:rFonts w:asciiTheme="minorHAnsi" w:hAnsiTheme="minorHAnsi" w:cstheme="minorHAnsi"/>
          <w:color w:val="181818"/>
          <w:w w:val="105"/>
          <w:sz w:val="28"/>
          <w:szCs w:val="28"/>
        </w:rPr>
        <w:t>a</w:t>
      </w:r>
      <w:r w:rsidRPr="000E5B96">
        <w:rPr>
          <w:rFonts w:asciiTheme="minorHAnsi" w:hAnsiTheme="minorHAnsi" w:cstheme="minorHAnsi"/>
          <w:color w:val="181818"/>
          <w:w w:val="105"/>
          <w:sz w:val="28"/>
          <w:szCs w:val="28"/>
        </w:rPr>
        <w:t>genda</w:t>
      </w:r>
      <w:r w:rsidR="00950E8F" w:rsidRPr="000E5B96">
        <w:rPr>
          <w:rFonts w:asciiTheme="minorHAnsi" w:hAnsiTheme="minorHAnsi" w:cstheme="minorHAnsi"/>
          <w:color w:val="181818"/>
          <w:w w:val="105"/>
          <w:sz w:val="28"/>
          <w:szCs w:val="28"/>
        </w:rPr>
        <w:t xml:space="preserve">: </w:t>
      </w:r>
      <w:r w:rsidRPr="000E5B96">
        <w:rPr>
          <w:rFonts w:asciiTheme="minorHAnsi" w:hAnsiTheme="minorHAnsi" w:cstheme="minorHAnsi"/>
          <w:color w:val="181818"/>
          <w:w w:val="105"/>
          <w:sz w:val="28"/>
          <w:szCs w:val="28"/>
        </w:rPr>
        <w:t>additions, deletions, corrections</w:t>
      </w:r>
      <w:r w:rsidR="00254700">
        <w:rPr>
          <w:rFonts w:asciiTheme="minorHAnsi" w:hAnsiTheme="minorHAnsi" w:cstheme="minorHAnsi"/>
          <w:color w:val="181818"/>
          <w:w w:val="105"/>
          <w:sz w:val="28"/>
          <w:szCs w:val="28"/>
        </w:rPr>
        <w:tab/>
        <w:t>Chair</w:t>
      </w:r>
    </w:p>
    <w:p w14:paraId="5B6CBA13" w14:textId="22D225BA" w:rsidR="00FC3B05" w:rsidRDefault="00FC3B05" w:rsidP="00FC3B05">
      <w:pPr>
        <w:pStyle w:val="ListParagraph"/>
        <w:numPr>
          <w:ilvl w:val="2"/>
          <w:numId w:val="3"/>
        </w:numPr>
        <w:tabs>
          <w:tab w:val="right" w:pos="720"/>
          <w:tab w:val="right" w:leader="dot" w:pos="9360"/>
        </w:tabs>
        <w:spacing w:line="249" w:lineRule="auto"/>
        <w:rPr>
          <w:rFonts w:asciiTheme="minorHAnsi" w:hAnsiTheme="minorHAnsi" w:cstheme="minorHAnsi"/>
          <w:color w:val="181818"/>
          <w:w w:val="105"/>
          <w:sz w:val="28"/>
          <w:szCs w:val="28"/>
        </w:rPr>
      </w:pPr>
      <w:r w:rsidRPr="000E5B96">
        <w:rPr>
          <w:rFonts w:asciiTheme="minorHAnsi" w:hAnsiTheme="minorHAnsi" w:cstheme="minorHAnsi"/>
          <w:color w:val="181818"/>
          <w:w w:val="105"/>
          <w:sz w:val="28"/>
          <w:szCs w:val="28"/>
        </w:rPr>
        <w:t xml:space="preserve">Approve </w:t>
      </w:r>
      <w:r w:rsidR="00DA49DC" w:rsidRPr="000E5B96">
        <w:rPr>
          <w:rFonts w:asciiTheme="minorHAnsi" w:hAnsiTheme="minorHAnsi" w:cstheme="minorHAnsi"/>
          <w:color w:val="181818"/>
          <w:w w:val="105"/>
          <w:sz w:val="28"/>
          <w:szCs w:val="28"/>
        </w:rPr>
        <w:t xml:space="preserve">meeting </w:t>
      </w:r>
      <w:r w:rsidR="00AE0B0E" w:rsidRPr="000E5B96">
        <w:rPr>
          <w:rFonts w:asciiTheme="minorHAnsi" w:hAnsiTheme="minorHAnsi" w:cstheme="minorHAnsi"/>
          <w:color w:val="181818"/>
          <w:w w:val="105"/>
          <w:sz w:val="28"/>
          <w:szCs w:val="28"/>
        </w:rPr>
        <w:t>minutes</w:t>
      </w:r>
      <w:r w:rsidR="00AE0B0E" w:rsidRPr="000E5B96">
        <w:rPr>
          <w:rFonts w:asciiTheme="minorHAnsi" w:hAnsiTheme="minorHAnsi" w:cstheme="minorHAnsi"/>
          <w:color w:val="181818"/>
          <w:spacing w:val="-4"/>
          <w:w w:val="105"/>
          <w:sz w:val="28"/>
          <w:szCs w:val="28"/>
        </w:rPr>
        <w:t xml:space="preserve"> </w:t>
      </w:r>
      <w:r w:rsidR="00AE0B0E" w:rsidRPr="000E5B96">
        <w:rPr>
          <w:rFonts w:asciiTheme="minorHAnsi" w:hAnsiTheme="minorHAnsi" w:cstheme="minorHAnsi"/>
          <w:color w:val="181818"/>
          <w:w w:val="105"/>
          <w:sz w:val="28"/>
          <w:szCs w:val="28"/>
        </w:rPr>
        <w:t xml:space="preserve">from </w:t>
      </w:r>
      <w:r w:rsidR="00D81126">
        <w:rPr>
          <w:rFonts w:asciiTheme="minorHAnsi" w:hAnsiTheme="minorHAnsi" w:cstheme="minorBidi"/>
          <w:color w:val="181818"/>
          <w:sz w:val="28"/>
          <w:szCs w:val="28"/>
        </w:rPr>
        <w:t>August 19</w:t>
      </w:r>
      <w:r w:rsidR="001504A5">
        <w:rPr>
          <w:rFonts w:asciiTheme="minorHAnsi" w:hAnsiTheme="minorHAnsi" w:cstheme="minorBidi"/>
          <w:color w:val="181818"/>
          <w:sz w:val="28"/>
          <w:szCs w:val="28"/>
        </w:rPr>
        <w:t>, 2026</w:t>
      </w:r>
      <w:r w:rsidR="00DB39F8">
        <w:rPr>
          <w:rFonts w:asciiTheme="minorHAnsi" w:hAnsiTheme="minorHAnsi" w:cstheme="minorHAnsi"/>
          <w:color w:val="181818"/>
          <w:w w:val="105"/>
          <w:sz w:val="28"/>
          <w:szCs w:val="28"/>
        </w:rPr>
        <w:t>*</w:t>
      </w:r>
      <w:r w:rsidR="00254700">
        <w:rPr>
          <w:rFonts w:asciiTheme="minorHAnsi" w:hAnsiTheme="minorHAnsi" w:cstheme="minorHAnsi"/>
          <w:color w:val="181818"/>
          <w:w w:val="105"/>
          <w:sz w:val="28"/>
          <w:szCs w:val="28"/>
        </w:rPr>
        <w:tab/>
        <w:t>Chair</w:t>
      </w:r>
    </w:p>
    <w:p w14:paraId="0A7E818E" w14:textId="77386147" w:rsidR="0093166C" w:rsidRPr="00BC6280" w:rsidRDefault="00BC6280" w:rsidP="00BC6280">
      <w:pPr>
        <w:pStyle w:val="ListParagraph"/>
        <w:numPr>
          <w:ilvl w:val="2"/>
          <w:numId w:val="3"/>
        </w:numPr>
        <w:tabs>
          <w:tab w:val="right" w:pos="720"/>
          <w:tab w:val="right" w:leader="dot" w:pos="9360"/>
        </w:tabs>
        <w:spacing w:line="249" w:lineRule="auto"/>
        <w:rPr>
          <w:rFonts w:asciiTheme="minorHAnsi" w:hAnsiTheme="minorHAnsi" w:cstheme="minorHAnsi"/>
          <w:color w:val="181818"/>
          <w:w w:val="105"/>
          <w:sz w:val="28"/>
          <w:szCs w:val="28"/>
        </w:rPr>
      </w:pPr>
      <w:r>
        <w:rPr>
          <w:rFonts w:asciiTheme="minorHAnsi" w:hAnsiTheme="minorHAnsi" w:cstheme="minorHAnsi"/>
          <w:color w:val="181818"/>
          <w:w w:val="105"/>
          <w:sz w:val="28"/>
          <w:szCs w:val="28"/>
        </w:rPr>
        <w:t>Review Treasurer’s report*</w:t>
      </w:r>
      <w:r>
        <w:rPr>
          <w:rFonts w:asciiTheme="minorHAnsi" w:hAnsiTheme="minorHAnsi" w:cstheme="minorHAnsi"/>
          <w:color w:val="181818"/>
          <w:w w:val="105"/>
          <w:sz w:val="28"/>
          <w:szCs w:val="28"/>
        </w:rPr>
        <w:tab/>
        <w:t>Business Manager/Treasurer</w:t>
      </w:r>
    </w:p>
    <w:p w14:paraId="5B9370EE" w14:textId="77777777" w:rsidR="0032212F" w:rsidRPr="00570B97" w:rsidRDefault="0032212F" w:rsidP="00570B97">
      <w:pPr>
        <w:tabs>
          <w:tab w:val="right" w:pos="720"/>
          <w:tab w:val="right" w:leader="dot" w:pos="9360"/>
        </w:tabs>
        <w:spacing w:line="249" w:lineRule="auto"/>
        <w:rPr>
          <w:rFonts w:asciiTheme="minorHAnsi" w:hAnsiTheme="minorHAnsi" w:cstheme="minorHAnsi"/>
          <w:color w:val="181818"/>
          <w:w w:val="105"/>
          <w:sz w:val="28"/>
          <w:szCs w:val="28"/>
        </w:rPr>
      </w:pPr>
    </w:p>
    <w:p w14:paraId="0B728FB4" w14:textId="21D0F9C8" w:rsidR="00BC6280" w:rsidRDefault="00BC6280" w:rsidP="007E5E34">
      <w:pPr>
        <w:pStyle w:val="ListParagraph"/>
        <w:numPr>
          <w:ilvl w:val="0"/>
          <w:numId w:val="3"/>
        </w:numPr>
        <w:tabs>
          <w:tab w:val="right" w:pos="720"/>
          <w:tab w:val="right" w:leader="dot" w:pos="9360"/>
        </w:tabs>
        <w:spacing w:line="249" w:lineRule="auto"/>
        <w:rPr>
          <w:rFonts w:asciiTheme="minorHAnsi" w:hAnsiTheme="minorHAnsi" w:cstheme="minorHAnsi"/>
          <w:color w:val="181818"/>
          <w:w w:val="105"/>
          <w:sz w:val="28"/>
          <w:szCs w:val="28"/>
        </w:rPr>
      </w:pPr>
      <w:r>
        <w:rPr>
          <w:rFonts w:asciiTheme="minorHAnsi" w:hAnsiTheme="minorHAnsi" w:cstheme="minorHAnsi"/>
          <w:color w:val="181818"/>
          <w:w w:val="105"/>
          <w:sz w:val="28"/>
          <w:szCs w:val="28"/>
        </w:rPr>
        <w:t>Presentations</w:t>
      </w:r>
    </w:p>
    <w:p w14:paraId="6DDA264D" w14:textId="4E9049BE" w:rsidR="00BC6280" w:rsidRDefault="002862D1" w:rsidP="00BC6280">
      <w:pPr>
        <w:pStyle w:val="ListParagraph"/>
        <w:numPr>
          <w:ilvl w:val="2"/>
          <w:numId w:val="3"/>
        </w:numPr>
        <w:tabs>
          <w:tab w:val="right" w:pos="720"/>
          <w:tab w:val="right" w:leader="dot" w:pos="9360"/>
        </w:tabs>
        <w:spacing w:line="249" w:lineRule="auto"/>
        <w:rPr>
          <w:rFonts w:asciiTheme="minorHAnsi" w:hAnsiTheme="minorHAnsi" w:cstheme="minorHAnsi"/>
          <w:color w:val="181818"/>
          <w:w w:val="105"/>
          <w:sz w:val="28"/>
          <w:szCs w:val="28"/>
        </w:rPr>
      </w:pPr>
      <w:r>
        <w:rPr>
          <w:rFonts w:asciiTheme="minorHAnsi" w:hAnsiTheme="minorHAnsi" w:cstheme="minorHAnsi"/>
          <w:color w:val="181818"/>
          <w:w w:val="105"/>
          <w:sz w:val="28"/>
          <w:szCs w:val="28"/>
        </w:rPr>
        <w:t>Drought Campaign and Social Media Outreach</w:t>
      </w:r>
      <w:r>
        <w:rPr>
          <w:rFonts w:asciiTheme="minorHAnsi" w:hAnsiTheme="minorHAnsi" w:cstheme="minorHAnsi"/>
          <w:color w:val="181818"/>
          <w:w w:val="105"/>
          <w:sz w:val="28"/>
          <w:szCs w:val="28"/>
        </w:rPr>
        <w:tab/>
      </w:r>
      <w:r w:rsidR="00BC6280">
        <w:rPr>
          <w:rFonts w:asciiTheme="minorHAnsi" w:hAnsiTheme="minorHAnsi" w:cstheme="minorHAnsi"/>
          <w:color w:val="181818"/>
          <w:w w:val="105"/>
          <w:sz w:val="28"/>
          <w:szCs w:val="28"/>
        </w:rPr>
        <w:t>Kelli Klein</w:t>
      </w:r>
    </w:p>
    <w:p w14:paraId="45CA9F22" w14:textId="77777777" w:rsidR="002862D1" w:rsidRDefault="002862D1" w:rsidP="002862D1">
      <w:pPr>
        <w:pStyle w:val="ListParagraph"/>
        <w:tabs>
          <w:tab w:val="right" w:pos="720"/>
          <w:tab w:val="right" w:leader="dot" w:pos="9360"/>
        </w:tabs>
        <w:spacing w:line="249" w:lineRule="auto"/>
        <w:ind w:left="900"/>
        <w:rPr>
          <w:rFonts w:asciiTheme="minorHAnsi" w:hAnsiTheme="minorHAnsi" w:cstheme="minorHAnsi"/>
          <w:color w:val="181818"/>
          <w:w w:val="105"/>
          <w:sz w:val="28"/>
          <w:szCs w:val="28"/>
        </w:rPr>
      </w:pPr>
    </w:p>
    <w:p w14:paraId="2F7B154F" w14:textId="48F8CA38" w:rsidR="007E5E34" w:rsidRPr="007E5E34" w:rsidRDefault="00E92D08" w:rsidP="007E5E34">
      <w:pPr>
        <w:pStyle w:val="ListParagraph"/>
        <w:numPr>
          <w:ilvl w:val="0"/>
          <w:numId w:val="3"/>
        </w:numPr>
        <w:tabs>
          <w:tab w:val="right" w:pos="720"/>
          <w:tab w:val="right" w:leader="dot" w:pos="9360"/>
        </w:tabs>
        <w:spacing w:line="249" w:lineRule="auto"/>
        <w:rPr>
          <w:rFonts w:asciiTheme="minorHAnsi" w:hAnsiTheme="minorHAnsi" w:cstheme="minorHAnsi"/>
          <w:color w:val="181818"/>
          <w:w w:val="105"/>
          <w:sz w:val="28"/>
          <w:szCs w:val="28"/>
        </w:rPr>
      </w:pPr>
      <w:r>
        <w:rPr>
          <w:rFonts w:asciiTheme="minorHAnsi" w:hAnsiTheme="minorHAnsi" w:cstheme="minorHAnsi"/>
          <w:color w:val="181818"/>
          <w:w w:val="105"/>
          <w:sz w:val="28"/>
          <w:szCs w:val="28"/>
        </w:rPr>
        <w:t>Reports</w:t>
      </w:r>
    </w:p>
    <w:p w14:paraId="7C0099DE" w14:textId="47BAA0AF" w:rsidR="005618B2" w:rsidRDefault="005618B2" w:rsidP="005531FF">
      <w:pPr>
        <w:pStyle w:val="ListParagraph"/>
        <w:numPr>
          <w:ilvl w:val="2"/>
          <w:numId w:val="3"/>
        </w:numPr>
        <w:tabs>
          <w:tab w:val="right" w:pos="720"/>
          <w:tab w:val="right" w:leader="dot" w:pos="9360"/>
        </w:tabs>
        <w:spacing w:line="249" w:lineRule="auto"/>
        <w:rPr>
          <w:rFonts w:asciiTheme="minorHAnsi" w:hAnsiTheme="minorHAnsi" w:cstheme="minorHAnsi"/>
          <w:color w:val="181818"/>
          <w:w w:val="105"/>
          <w:sz w:val="28"/>
          <w:szCs w:val="28"/>
        </w:rPr>
      </w:pPr>
      <w:r>
        <w:rPr>
          <w:rFonts w:asciiTheme="minorHAnsi" w:hAnsiTheme="minorHAnsi" w:cstheme="minorHAnsi"/>
          <w:color w:val="181818"/>
          <w:w w:val="105"/>
          <w:sz w:val="28"/>
          <w:szCs w:val="28"/>
        </w:rPr>
        <w:t xml:space="preserve">Partner </w:t>
      </w:r>
      <w:r w:rsidR="00F93EA9">
        <w:rPr>
          <w:rFonts w:asciiTheme="minorHAnsi" w:hAnsiTheme="minorHAnsi" w:cstheme="minorHAnsi"/>
          <w:color w:val="181818"/>
          <w:w w:val="105"/>
          <w:sz w:val="28"/>
          <w:szCs w:val="28"/>
        </w:rPr>
        <w:t>r</w:t>
      </w:r>
      <w:r>
        <w:rPr>
          <w:rFonts w:asciiTheme="minorHAnsi" w:hAnsiTheme="minorHAnsi" w:cstheme="minorHAnsi"/>
          <w:color w:val="181818"/>
          <w:w w:val="105"/>
          <w:sz w:val="28"/>
          <w:szCs w:val="28"/>
        </w:rPr>
        <w:t>eports</w:t>
      </w:r>
      <w:r>
        <w:rPr>
          <w:rFonts w:asciiTheme="minorHAnsi" w:hAnsiTheme="minorHAnsi" w:cstheme="minorHAnsi"/>
          <w:color w:val="181818"/>
          <w:w w:val="105"/>
          <w:sz w:val="28"/>
          <w:szCs w:val="28"/>
        </w:rPr>
        <w:tab/>
        <w:t>Partners</w:t>
      </w:r>
    </w:p>
    <w:p w14:paraId="4E7BBCA3" w14:textId="63DDB377" w:rsidR="005618B2" w:rsidRPr="005618B2" w:rsidRDefault="005618B2" w:rsidP="005618B2">
      <w:pPr>
        <w:pStyle w:val="ListParagraph"/>
        <w:tabs>
          <w:tab w:val="right" w:pos="720"/>
          <w:tab w:val="right" w:leader="dot" w:pos="9360"/>
        </w:tabs>
        <w:spacing w:line="249" w:lineRule="auto"/>
        <w:ind w:left="900"/>
        <w:rPr>
          <w:rFonts w:asciiTheme="minorHAnsi" w:hAnsiTheme="minorHAnsi" w:cstheme="minorHAnsi"/>
          <w:i/>
          <w:iCs/>
          <w:color w:val="181818"/>
          <w:w w:val="105"/>
          <w:sz w:val="28"/>
          <w:szCs w:val="28"/>
        </w:rPr>
      </w:pPr>
      <w:r>
        <w:rPr>
          <w:rFonts w:asciiTheme="minorHAnsi" w:hAnsiTheme="minorHAnsi" w:cstheme="minorHAnsi"/>
          <w:i/>
          <w:iCs/>
          <w:color w:val="181818"/>
          <w:w w:val="105"/>
          <w:sz w:val="28"/>
          <w:szCs w:val="28"/>
        </w:rPr>
        <w:t>e.g NRCS, RRWC, Commissioner Roberts, OSU Extension</w:t>
      </w:r>
    </w:p>
    <w:p w14:paraId="7131CA25" w14:textId="63083624" w:rsidR="00F93EA9" w:rsidRDefault="004B7E4B" w:rsidP="00EC38F4">
      <w:pPr>
        <w:pStyle w:val="ListParagraph"/>
        <w:numPr>
          <w:ilvl w:val="2"/>
          <w:numId w:val="3"/>
        </w:numPr>
        <w:tabs>
          <w:tab w:val="right" w:pos="720"/>
          <w:tab w:val="right" w:leader="dot" w:pos="9360"/>
        </w:tabs>
        <w:spacing w:line="249" w:lineRule="auto"/>
        <w:rPr>
          <w:rFonts w:asciiTheme="minorHAnsi" w:hAnsiTheme="minorHAnsi" w:cstheme="minorHAnsi"/>
          <w:color w:val="181818"/>
          <w:w w:val="105"/>
          <w:sz w:val="28"/>
          <w:szCs w:val="28"/>
        </w:rPr>
      </w:pPr>
      <w:r>
        <w:rPr>
          <w:rFonts w:asciiTheme="minorHAnsi" w:hAnsiTheme="minorHAnsi" w:cstheme="minorHAnsi"/>
          <w:color w:val="181818"/>
          <w:w w:val="105"/>
          <w:sz w:val="28"/>
          <w:szCs w:val="28"/>
        </w:rPr>
        <w:t>Admin</w:t>
      </w:r>
      <w:r w:rsidR="00A74782">
        <w:rPr>
          <w:rFonts w:asciiTheme="minorHAnsi" w:hAnsiTheme="minorHAnsi" w:cstheme="minorHAnsi"/>
          <w:color w:val="181818"/>
          <w:w w:val="105"/>
          <w:sz w:val="28"/>
          <w:szCs w:val="28"/>
        </w:rPr>
        <w:t xml:space="preserve"> report</w:t>
      </w:r>
      <w:r w:rsidR="0030508B">
        <w:rPr>
          <w:rFonts w:asciiTheme="minorHAnsi" w:hAnsiTheme="minorHAnsi" w:cstheme="minorHAnsi"/>
          <w:color w:val="181818"/>
          <w:w w:val="105"/>
          <w:sz w:val="28"/>
          <w:szCs w:val="28"/>
        </w:rPr>
        <w:t>*</w:t>
      </w:r>
      <w:r w:rsidR="00F93EA9">
        <w:rPr>
          <w:rFonts w:asciiTheme="minorHAnsi" w:hAnsiTheme="minorHAnsi" w:cstheme="minorHAnsi"/>
          <w:color w:val="181818"/>
          <w:w w:val="105"/>
          <w:sz w:val="28"/>
          <w:szCs w:val="28"/>
        </w:rPr>
        <w:tab/>
      </w:r>
      <w:r>
        <w:rPr>
          <w:rFonts w:asciiTheme="minorHAnsi" w:hAnsiTheme="minorHAnsi" w:cstheme="minorHAnsi"/>
          <w:color w:val="181818"/>
          <w:w w:val="105"/>
          <w:sz w:val="28"/>
          <w:szCs w:val="28"/>
        </w:rPr>
        <w:t>ED</w:t>
      </w:r>
    </w:p>
    <w:p w14:paraId="04B327A3" w14:textId="4762A3DD" w:rsidR="007D5DF0" w:rsidRDefault="00F93EA9" w:rsidP="00EC38F4">
      <w:pPr>
        <w:pStyle w:val="ListParagraph"/>
        <w:numPr>
          <w:ilvl w:val="2"/>
          <w:numId w:val="3"/>
        </w:numPr>
        <w:tabs>
          <w:tab w:val="right" w:pos="720"/>
          <w:tab w:val="right" w:leader="dot" w:pos="9360"/>
        </w:tabs>
        <w:spacing w:line="249" w:lineRule="auto"/>
        <w:rPr>
          <w:rFonts w:asciiTheme="minorHAnsi" w:hAnsiTheme="minorHAnsi" w:cstheme="minorHAnsi"/>
          <w:color w:val="181818"/>
          <w:w w:val="105"/>
          <w:sz w:val="28"/>
          <w:szCs w:val="28"/>
        </w:rPr>
      </w:pPr>
      <w:r>
        <w:rPr>
          <w:rFonts w:asciiTheme="minorHAnsi" w:hAnsiTheme="minorHAnsi" w:cstheme="minorHAnsi"/>
          <w:color w:val="181818"/>
          <w:w w:val="105"/>
          <w:sz w:val="28"/>
          <w:szCs w:val="28"/>
        </w:rPr>
        <w:t>Personnel Committee report</w:t>
      </w:r>
      <w:r w:rsidR="00BE2170">
        <w:rPr>
          <w:rFonts w:asciiTheme="minorHAnsi" w:hAnsiTheme="minorHAnsi" w:cstheme="minorHAnsi"/>
          <w:color w:val="181818"/>
          <w:w w:val="105"/>
          <w:sz w:val="28"/>
          <w:szCs w:val="28"/>
        </w:rPr>
        <w:t xml:space="preserve"> (as needed)</w:t>
      </w:r>
      <w:r>
        <w:rPr>
          <w:rFonts w:asciiTheme="minorHAnsi" w:hAnsiTheme="minorHAnsi" w:cstheme="minorHAnsi"/>
          <w:color w:val="181818"/>
          <w:w w:val="105"/>
          <w:sz w:val="28"/>
          <w:szCs w:val="28"/>
        </w:rPr>
        <w:tab/>
      </w:r>
      <w:r w:rsidR="00BE2170">
        <w:rPr>
          <w:rFonts w:asciiTheme="minorHAnsi" w:hAnsiTheme="minorHAnsi" w:cstheme="minorHAnsi"/>
          <w:color w:val="181818"/>
          <w:w w:val="105"/>
          <w:sz w:val="28"/>
          <w:szCs w:val="28"/>
        </w:rPr>
        <w:t>Baratta</w:t>
      </w:r>
    </w:p>
    <w:p w14:paraId="68223941" w14:textId="77777777" w:rsidR="003D0DDF" w:rsidRDefault="003D0DDF" w:rsidP="003D0DDF">
      <w:pPr>
        <w:pStyle w:val="ListParagraph"/>
        <w:tabs>
          <w:tab w:val="right" w:pos="720"/>
          <w:tab w:val="right" w:leader="dot" w:pos="9360"/>
        </w:tabs>
        <w:spacing w:line="249" w:lineRule="auto"/>
        <w:ind w:left="360"/>
        <w:rPr>
          <w:rFonts w:asciiTheme="minorHAnsi" w:hAnsiTheme="minorHAnsi" w:cstheme="minorHAnsi"/>
          <w:color w:val="181818"/>
          <w:w w:val="105"/>
          <w:sz w:val="28"/>
          <w:szCs w:val="28"/>
        </w:rPr>
      </w:pPr>
    </w:p>
    <w:p w14:paraId="5DB59E46" w14:textId="256D2B48" w:rsidR="003D0DDF" w:rsidRPr="00DB58B2" w:rsidRDefault="003D0DDF" w:rsidP="003D0DDF">
      <w:pPr>
        <w:pStyle w:val="ListParagraph"/>
        <w:numPr>
          <w:ilvl w:val="0"/>
          <w:numId w:val="3"/>
        </w:numPr>
        <w:tabs>
          <w:tab w:val="right" w:pos="720"/>
          <w:tab w:val="right" w:leader="dot" w:pos="9360"/>
        </w:tabs>
        <w:spacing w:line="249" w:lineRule="auto"/>
        <w:rPr>
          <w:rFonts w:asciiTheme="minorHAnsi" w:hAnsiTheme="minorHAnsi" w:cstheme="minorHAnsi"/>
          <w:color w:val="181818"/>
          <w:w w:val="105"/>
          <w:sz w:val="28"/>
          <w:szCs w:val="28"/>
        </w:rPr>
      </w:pPr>
      <w:r w:rsidRPr="00DB58B2">
        <w:rPr>
          <w:rFonts w:asciiTheme="minorHAnsi" w:hAnsiTheme="minorHAnsi" w:cstheme="minorHAnsi"/>
          <w:color w:val="181818"/>
          <w:w w:val="105"/>
          <w:sz w:val="28"/>
          <w:szCs w:val="28"/>
        </w:rPr>
        <w:t>Updates (as needed)</w:t>
      </w:r>
    </w:p>
    <w:p w14:paraId="1B85C151" w14:textId="77777777" w:rsidR="003D0DDF" w:rsidRPr="000E5B96" w:rsidRDefault="003D0DDF" w:rsidP="003D0DDF">
      <w:pPr>
        <w:pStyle w:val="ListParagraph"/>
        <w:numPr>
          <w:ilvl w:val="2"/>
          <w:numId w:val="3"/>
        </w:numPr>
        <w:tabs>
          <w:tab w:val="right" w:pos="720"/>
          <w:tab w:val="right" w:leader="dot" w:pos="9360"/>
        </w:tabs>
        <w:spacing w:line="249" w:lineRule="auto"/>
        <w:rPr>
          <w:rFonts w:asciiTheme="minorHAnsi" w:hAnsiTheme="minorHAnsi" w:cstheme="minorHAnsi"/>
          <w:color w:val="181818"/>
          <w:w w:val="105"/>
          <w:sz w:val="28"/>
          <w:szCs w:val="28"/>
        </w:rPr>
      </w:pPr>
      <w:r w:rsidRPr="000E5B96">
        <w:rPr>
          <w:rFonts w:asciiTheme="minorHAnsi" w:hAnsiTheme="minorHAnsi" w:cstheme="minorHAnsi"/>
          <w:color w:val="181818"/>
          <w:w w:val="105"/>
          <w:sz w:val="28"/>
          <w:szCs w:val="28"/>
        </w:rPr>
        <w:t>Legislative</w:t>
      </w:r>
      <w:r w:rsidRPr="000E5B96">
        <w:rPr>
          <w:rFonts w:asciiTheme="minorHAnsi" w:hAnsiTheme="minorHAnsi" w:cstheme="minorHAnsi"/>
          <w:color w:val="181818"/>
          <w:w w:val="105"/>
          <w:sz w:val="28"/>
          <w:szCs w:val="28"/>
        </w:rPr>
        <w:tab/>
        <w:t>Chair</w:t>
      </w:r>
    </w:p>
    <w:p w14:paraId="75560AC0" w14:textId="77777777" w:rsidR="003D0DDF" w:rsidRPr="000E5B96" w:rsidRDefault="003D0DDF" w:rsidP="003D0DDF">
      <w:pPr>
        <w:pStyle w:val="ListParagraph"/>
        <w:numPr>
          <w:ilvl w:val="2"/>
          <w:numId w:val="3"/>
        </w:numPr>
        <w:tabs>
          <w:tab w:val="right" w:pos="720"/>
          <w:tab w:val="right" w:leader="dot" w:pos="9360"/>
        </w:tabs>
        <w:spacing w:line="249" w:lineRule="auto"/>
        <w:rPr>
          <w:rFonts w:asciiTheme="minorHAnsi" w:hAnsiTheme="minorHAnsi" w:cstheme="minorHAnsi"/>
          <w:color w:val="181818"/>
          <w:w w:val="105"/>
          <w:sz w:val="28"/>
          <w:szCs w:val="28"/>
        </w:rPr>
      </w:pPr>
      <w:r w:rsidRPr="000E5B96">
        <w:rPr>
          <w:rFonts w:asciiTheme="minorHAnsi" w:hAnsiTheme="minorHAnsi" w:cstheme="minorHAnsi"/>
          <w:color w:val="181818"/>
          <w:w w:val="105"/>
          <w:sz w:val="28"/>
          <w:szCs w:val="28"/>
        </w:rPr>
        <w:t>OWEB Small Grants</w:t>
      </w:r>
      <w:r w:rsidRPr="000E5B96">
        <w:rPr>
          <w:rFonts w:asciiTheme="minorHAnsi" w:hAnsiTheme="minorHAnsi" w:cstheme="minorHAnsi"/>
          <w:color w:val="181818"/>
          <w:w w:val="105"/>
          <w:sz w:val="28"/>
          <w:szCs w:val="28"/>
        </w:rPr>
        <w:tab/>
        <w:t>Niedermeyer</w:t>
      </w:r>
    </w:p>
    <w:p w14:paraId="4CA80EDA" w14:textId="5545D9D8" w:rsidR="009A738C" w:rsidRPr="006D11D4" w:rsidRDefault="003D0DDF" w:rsidP="006D11D4">
      <w:pPr>
        <w:pStyle w:val="ListParagraph"/>
        <w:numPr>
          <w:ilvl w:val="2"/>
          <w:numId w:val="3"/>
        </w:numPr>
        <w:tabs>
          <w:tab w:val="right" w:pos="720"/>
          <w:tab w:val="right" w:leader="dot" w:pos="9360"/>
        </w:tabs>
        <w:spacing w:line="249" w:lineRule="auto"/>
        <w:rPr>
          <w:rFonts w:asciiTheme="minorHAnsi" w:hAnsiTheme="minorHAnsi" w:cstheme="minorHAnsi"/>
          <w:color w:val="181818"/>
          <w:w w:val="105"/>
          <w:sz w:val="28"/>
          <w:szCs w:val="28"/>
        </w:rPr>
      </w:pPr>
      <w:r w:rsidRPr="000E5B96">
        <w:rPr>
          <w:rFonts w:asciiTheme="minorHAnsi" w:hAnsiTheme="minorHAnsi" w:cstheme="minorHAnsi"/>
          <w:color w:val="181818"/>
          <w:w w:val="105"/>
          <w:sz w:val="28"/>
          <w:szCs w:val="28"/>
        </w:rPr>
        <w:t>OACD</w:t>
      </w:r>
      <w:r w:rsidRPr="000E5B96">
        <w:rPr>
          <w:rFonts w:asciiTheme="minorHAnsi" w:hAnsiTheme="minorHAnsi" w:cstheme="minorHAnsi"/>
          <w:color w:val="181818"/>
          <w:w w:val="105"/>
          <w:sz w:val="28"/>
          <w:szCs w:val="28"/>
        </w:rPr>
        <w:tab/>
        <w:t>Chair</w:t>
      </w:r>
    </w:p>
    <w:p w14:paraId="43E22F7C" w14:textId="77777777" w:rsidR="00750FF2" w:rsidRPr="008F340B" w:rsidRDefault="00750FF2" w:rsidP="00750FF2">
      <w:pPr>
        <w:pStyle w:val="ListParagraph"/>
        <w:tabs>
          <w:tab w:val="right" w:pos="720"/>
          <w:tab w:val="right" w:leader="dot" w:pos="9360"/>
        </w:tabs>
        <w:spacing w:line="249" w:lineRule="auto"/>
        <w:ind w:left="900"/>
        <w:rPr>
          <w:rFonts w:asciiTheme="minorHAnsi" w:hAnsiTheme="minorHAnsi" w:cstheme="minorHAnsi"/>
          <w:color w:val="181818"/>
          <w:w w:val="105"/>
          <w:sz w:val="28"/>
          <w:szCs w:val="28"/>
        </w:rPr>
      </w:pPr>
    </w:p>
    <w:p w14:paraId="5E189AC7" w14:textId="3904E661" w:rsidR="005F2DCE" w:rsidRDefault="005F2DCE" w:rsidP="00BD0077">
      <w:pPr>
        <w:pStyle w:val="ListParagraph"/>
        <w:numPr>
          <w:ilvl w:val="0"/>
          <w:numId w:val="3"/>
        </w:numPr>
        <w:tabs>
          <w:tab w:val="right" w:pos="720"/>
          <w:tab w:val="right" w:leader="dot" w:pos="9360"/>
        </w:tabs>
        <w:spacing w:line="249" w:lineRule="auto"/>
        <w:rPr>
          <w:rFonts w:asciiTheme="minorHAnsi" w:hAnsiTheme="minorHAnsi" w:cstheme="minorHAnsi"/>
          <w:color w:val="181818"/>
          <w:w w:val="105"/>
          <w:sz w:val="28"/>
          <w:szCs w:val="28"/>
        </w:rPr>
      </w:pPr>
      <w:r>
        <w:rPr>
          <w:rFonts w:asciiTheme="minorHAnsi" w:hAnsiTheme="minorHAnsi" w:cstheme="minorHAnsi"/>
          <w:color w:val="181818"/>
          <w:w w:val="105"/>
          <w:sz w:val="28"/>
          <w:szCs w:val="28"/>
        </w:rPr>
        <w:t>Action Items</w:t>
      </w:r>
    </w:p>
    <w:p w14:paraId="27C249D8" w14:textId="01C3DCAA" w:rsidR="00B00F0B" w:rsidRDefault="00B00F0B" w:rsidP="005F2DCE">
      <w:pPr>
        <w:pStyle w:val="ListParagraph"/>
        <w:numPr>
          <w:ilvl w:val="2"/>
          <w:numId w:val="3"/>
        </w:numPr>
        <w:tabs>
          <w:tab w:val="right" w:pos="720"/>
          <w:tab w:val="right" w:leader="dot" w:pos="9360"/>
        </w:tabs>
        <w:spacing w:line="249" w:lineRule="auto"/>
        <w:rPr>
          <w:rFonts w:asciiTheme="minorHAnsi" w:hAnsiTheme="minorHAnsi" w:cstheme="minorHAnsi"/>
          <w:color w:val="181818"/>
          <w:w w:val="105"/>
          <w:sz w:val="28"/>
          <w:szCs w:val="28"/>
        </w:rPr>
      </w:pPr>
      <w:r>
        <w:rPr>
          <w:rFonts w:asciiTheme="minorHAnsi" w:hAnsiTheme="minorHAnsi" w:cstheme="minorHAnsi"/>
          <w:color w:val="181818"/>
          <w:w w:val="105"/>
          <w:sz w:val="28"/>
          <w:szCs w:val="28"/>
        </w:rPr>
        <w:t>OACD Election Ballot</w:t>
      </w:r>
      <w:r w:rsidR="00CC14EA">
        <w:rPr>
          <w:rFonts w:asciiTheme="minorHAnsi" w:hAnsiTheme="minorHAnsi" w:cstheme="minorHAnsi"/>
          <w:color w:val="181818"/>
          <w:w w:val="105"/>
          <w:sz w:val="28"/>
          <w:szCs w:val="28"/>
        </w:rPr>
        <w:t>*</w:t>
      </w:r>
      <w:r>
        <w:rPr>
          <w:rFonts w:asciiTheme="minorHAnsi" w:hAnsiTheme="minorHAnsi" w:cstheme="minorHAnsi"/>
          <w:color w:val="181818"/>
          <w:w w:val="105"/>
          <w:sz w:val="28"/>
          <w:szCs w:val="28"/>
        </w:rPr>
        <w:tab/>
        <w:t>Chair</w:t>
      </w:r>
    </w:p>
    <w:p w14:paraId="7D0EBDC5" w14:textId="77777777" w:rsidR="00B00F0B" w:rsidRDefault="00B00F0B" w:rsidP="00B00F0B">
      <w:pPr>
        <w:pStyle w:val="ListParagraph"/>
        <w:tabs>
          <w:tab w:val="right" w:pos="720"/>
          <w:tab w:val="right" w:leader="dot" w:pos="9360"/>
        </w:tabs>
        <w:spacing w:line="249" w:lineRule="auto"/>
        <w:ind w:left="900"/>
        <w:rPr>
          <w:rFonts w:asciiTheme="minorHAnsi" w:hAnsiTheme="minorHAnsi" w:cstheme="minorHAnsi"/>
          <w:color w:val="181818"/>
          <w:w w:val="105"/>
          <w:sz w:val="28"/>
          <w:szCs w:val="28"/>
        </w:rPr>
      </w:pPr>
    </w:p>
    <w:p w14:paraId="7F503579" w14:textId="3CD655BA" w:rsidR="005F2DCE" w:rsidRDefault="005F2DCE" w:rsidP="005F2DCE">
      <w:pPr>
        <w:pStyle w:val="ListParagraph"/>
        <w:numPr>
          <w:ilvl w:val="2"/>
          <w:numId w:val="3"/>
        </w:numPr>
        <w:tabs>
          <w:tab w:val="right" w:pos="720"/>
          <w:tab w:val="right" w:leader="dot" w:pos="9360"/>
        </w:tabs>
        <w:spacing w:line="249" w:lineRule="auto"/>
        <w:rPr>
          <w:rFonts w:asciiTheme="minorHAnsi" w:hAnsiTheme="minorHAnsi" w:cstheme="minorHAnsi"/>
          <w:color w:val="181818"/>
          <w:w w:val="105"/>
          <w:sz w:val="28"/>
          <w:szCs w:val="28"/>
        </w:rPr>
      </w:pPr>
      <w:r>
        <w:rPr>
          <w:rFonts w:asciiTheme="minorHAnsi" w:hAnsiTheme="minorHAnsi" w:cstheme="minorHAnsi"/>
          <w:color w:val="181818"/>
          <w:w w:val="105"/>
          <w:sz w:val="28"/>
          <w:szCs w:val="28"/>
        </w:rPr>
        <w:t xml:space="preserve">Benefit </w:t>
      </w:r>
      <w:r w:rsidR="00287782">
        <w:rPr>
          <w:rFonts w:asciiTheme="minorHAnsi" w:hAnsiTheme="minorHAnsi" w:cstheme="minorHAnsi"/>
          <w:color w:val="181818"/>
          <w:w w:val="105"/>
          <w:sz w:val="28"/>
          <w:szCs w:val="28"/>
        </w:rPr>
        <w:t>U</w:t>
      </w:r>
      <w:r>
        <w:rPr>
          <w:rFonts w:asciiTheme="minorHAnsi" w:hAnsiTheme="minorHAnsi" w:cstheme="minorHAnsi"/>
          <w:color w:val="181818"/>
          <w:w w:val="105"/>
          <w:sz w:val="28"/>
          <w:szCs w:val="28"/>
        </w:rPr>
        <w:t>pdates</w:t>
      </w:r>
      <w:r w:rsidR="00287782">
        <w:rPr>
          <w:rFonts w:asciiTheme="minorHAnsi" w:hAnsiTheme="minorHAnsi" w:cstheme="minorHAnsi"/>
          <w:color w:val="181818"/>
          <w:w w:val="105"/>
          <w:sz w:val="28"/>
          <w:szCs w:val="28"/>
        </w:rPr>
        <w:t>*</w:t>
      </w:r>
      <w:r>
        <w:rPr>
          <w:rFonts w:asciiTheme="minorHAnsi" w:hAnsiTheme="minorHAnsi" w:cstheme="minorHAnsi"/>
          <w:color w:val="181818"/>
          <w:w w:val="105"/>
          <w:sz w:val="28"/>
          <w:szCs w:val="28"/>
        </w:rPr>
        <w:tab/>
        <w:t>ED</w:t>
      </w:r>
    </w:p>
    <w:p w14:paraId="10F4B640" w14:textId="14AC7B51" w:rsidR="005F2DCE" w:rsidRPr="00B8755D" w:rsidRDefault="005F2DCE" w:rsidP="006D11D4">
      <w:pPr>
        <w:pStyle w:val="ListParagraph"/>
        <w:tabs>
          <w:tab w:val="right" w:pos="720"/>
          <w:tab w:val="right" w:leader="dot" w:pos="9360"/>
        </w:tabs>
        <w:spacing w:line="249" w:lineRule="auto"/>
        <w:ind w:left="900"/>
        <w:rPr>
          <w:rFonts w:asciiTheme="minorHAnsi" w:hAnsiTheme="minorHAnsi" w:cstheme="minorHAnsi"/>
          <w:i/>
          <w:iCs/>
          <w:color w:val="181818"/>
          <w:w w:val="105"/>
          <w:sz w:val="28"/>
          <w:szCs w:val="28"/>
        </w:rPr>
      </w:pPr>
      <w:r>
        <w:rPr>
          <w:rFonts w:asciiTheme="minorHAnsi" w:hAnsiTheme="minorHAnsi" w:cstheme="minorHAnsi"/>
          <w:i/>
          <w:iCs/>
          <w:color w:val="181818"/>
          <w:w w:val="105"/>
          <w:sz w:val="28"/>
          <w:szCs w:val="28"/>
        </w:rPr>
        <w:t>Recommended action: Approve updat</w:t>
      </w:r>
      <w:r w:rsidR="000145D6">
        <w:rPr>
          <w:rFonts w:asciiTheme="minorHAnsi" w:hAnsiTheme="minorHAnsi" w:cstheme="minorHAnsi"/>
          <w:i/>
          <w:iCs/>
          <w:color w:val="181818"/>
          <w:w w:val="105"/>
          <w:sz w:val="28"/>
          <w:szCs w:val="28"/>
        </w:rPr>
        <w:t>ing the</w:t>
      </w:r>
      <w:r>
        <w:rPr>
          <w:rFonts w:asciiTheme="minorHAnsi" w:hAnsiTheme="minorHAnsi" w:cstheme="minorHAnsi"/>
          <w:i/>
          <w:iCs/>
          <w:color w:val="181818"/>
          <w:w w:val="105"/>
          <w:sz w:val="28"/>
          <w:szCs w:val="28"/>
        </w:rPr>
        <w:t xml:space="preserve"> benefits policy in the Employee Handbook </w:t>
      </w:r>
      <w:r w:rsidR="00B8755D">
        <w:rPr>
          <w:rFonts w:asciiTheme="minorHAnsi" w:hAnsiTheme="minorHAnsi" w:cstheme="minorHAnsi"/>
          <w:i/>
          <w:iCs/>
          <w:color w:val="181818"/>
          <w:w w:val="105"/>
          <w:sz w:val="28"/>
          <w:szCs w:val="28"/>
        </w:rPr>
        <w:t xml:space="preserve">as presented, </w:t>
      </w:r>
      <w:r w:rsidR="00074D92">
        <w:rPr>
          <w:rFonts w:asciiTheme="minorHAnsi" w:hAnsiTheme="minorHAnsi" w:cstheme="minorHAnsi"/>
          <w:i/>
          <w:iCs/>
          <w:color w:val="181818"/>
          <w:w w:val="105"/>
          <w:sz w:val="28"/>
          <w:szCs w:val="28"/>
        </w:rPr>
        <w:t xml:space="preserve">to include adding an ICHRA for health and dental benefits, and adding long-term disability, accidental death and dismemberment, and </w:t>
      </w:r>
      <w:r w:rsidR="000145D6">
        <w:rPr>
          <w:rFonts w:asciiTheme="minorHAnsi" w:hAnsiTheme="minorHAnsi" w:cstheme="minorHAnsi"/>
          <w:i/>
          <w:iCs/>
          <w:color w:val="181818"/>
          <w:w w:val="105"/>
          <w:sz w:val="28"/>
          <w:szCs w:val="28"/>
        </w:rPr>
        <w:t>life insurance policies.</w:t>
      </w:r>
    </w:p>
    <w:p w14:paraId="08ACB77E" w14:textId="77777777" w:rsidR="005F2DCE" w:rsidRPr="005F2DCE" w:rsidRDefault="005F2DCE" w:rsidP="005F2DCE">
      <w:pPr>
        <w:pStyle w:val="ListParagraph"/>
        <w:tabs>
          <w:tab w:val="right" w:pos="720"/>
          <w:tab w:val="right" w:leader="dot" w:pos="9360"/>
        </w:tabs>
        <w:spacing w:line="249" w:lineRule="auto"/>
        <w:ind w:left="900"/>
        <w:rPr>
          <w:rFonts w:asciiTheme="minorHAnsi" w:hAnsiTheme="minorHAnsi" w:cstheme="minorHAnsi"/>
          <w:i/>
          <w:iCs/>
          <w:color w:val="181818"/>
          <w:w w:val="105"/>
          <w:sz w:val="28"/>
          <w:szCs w:val="28"/>
        </w:rPr>
      </w:pPr>
    </w:p>
    <w:p w14:paraId="3288C8C0" w14:textId="77777777" w:rsidR="00444E1F" w:rsidRPr="00DB58B2" w:rsidRDefault="00444E1F" w:rsidP="00444E1F">
      <w:pPr>
        <w:pStyle w:val="ListParagraph"/>
        <w:numPr>
          <w:ilvl w:val="0"/>
          <w:numId w:val="3"/>
        </w:numPr>
        <w:tabs>
          <w:tab w:val="right" w:pos="720"/>
          <w:tab w:val="right" w:leader="dot" w:pos="9360"/>
        </w:tabs>
        <w:spacing w:line="249" w:lineRule="auto"/>
        <w:rPr>
          <w:rFonts w:asciiTheme="minorHAnsi" w:hAnsiTheme="minorHAnsi" w:cstheme="minorHAnsi"/>
          <w:color w:val="181818"/>
          <w:w w:val="105"/>
          <w:sz w:val="28"/>
          <w:szCs w:val="28"/>
        </w:rPr>
      </w:pPr>
      <w:r w:rsidRPr="00DB58B2">
        <w:rPr>
          <w:rFonts w:asciiTheme="minorHAnsi" w:hAnsiTheme="minorHAnsi" w:cstheme="minorHAnsi"/>
          <w:color w:val="181818"/>
          <w:w w:val="105"/>
          <w:sz w:val="28"/>
          <w:szCs w:val="28"/>
        </w:rPr>
        <w:t>Agenda Build</w:t>
      </w:r>
      <w:r w:rsidRPr="00DB58B2">
        <w:rPr>
          <w:rFonts w:asciiTheme="minorHAnsi" w:hAnsiTheme="minorHAnsi" w:cstheme="minorHAnsi"/>
          <w:color w:val="181818"/>
          <w:w w:val="105"/>
          <w:sz w:val="28"/>
          <w:szCs w:val="28"/>
        </w:rPr>
        <w:tab/>
        <w:t>Chair</w:t>
      </w:r>
    </w:p>
    <w:p w14:paraId="448A3FDF" w14:textId="77777777" w:rsidR="00444E1F" w:rsidRPr="00C85DCE" w:rsidRDefault="00444E1F" w:rsidP="00444E1F">
      <w:pPr>
        <w:tabs>
          <w:tab w:val="right" w:pos="720"/>
          <w:tab w:val="right" w:leader="dot" w:pos="9360"/>
        </w:tabs>
        <w:spacing w:line="249" w:lineRule="auto"/>
        <w:ind w:firstLine="360"/>
        <w:rPr>
          <w:rFonts w:asciiTheme="minorHAnsi" w:hAnsiTheme="minorHAnsi" w:cstheme="minorHAnsi"/>
          <w:color w:val="181818"/>
          <w:w w:val="105"/>
          <w:sz w:val="28"/>
          <w:szCs w:val="28"/>
        </w:rPr>
      </w:pPr>
      <w:r w:rsidRPr="000E5B96">
        <w:rPr>
          <w:rFonts w:asciiTheme="minorHAnsi" w:hAnsiTheme="minorHAnsi" w:cstheme="minorHAnsi"/>
          <w:color w:val="181818"/>
          <w:w w:val="105"/>
          <w:sz w:val="28"/>
          <w:szCs w:val="28"/>
        </w:rPr>
        <w:t>Future board meeting topics:</w:t>
      </w:r>
    </w:p>
    <w:p w14:paraId="3B95A2B2" w14:textId="77777777" w:rsidR="00444E1F" w:rsidRPr="00444E1F" w:rsidRDefault="00444E1F" w:rsidP="00444E1F">
      <w:pPr>
        <w:pStyle w:val="ListParagraph"/>
        <w:numPr>
          <w:ilvl w:val="2"/>
          <w:numId w:val="3"/>
        </w:numPr>
        <w:tabs>
          <w:tab w:val="right" w:pos="720"/>
          <w:tab w:val="right" w:leader="dot" w:pos="9360"/>
        </w:tabs>
        <w:spacing w:line="249" w:lineRule="auto"/>
        <w:rPr>
          <w:rFonts w:asciiTheme="minorHAnsi" w:hAnsiTheme="minorHAnsi" w:cstheme="minorHAnsi"/>
          <w:i/>
          <w:iCs/>
          <w:color w:val="181818"/>
          <w:w w:val="105"/>
          <w:sz w:val="28"/>
          <w:szCs w:val="28"/>
        </w:rPr>
      </w:pPr>
      <w:r>
        <w:rPr>
          <w:rFonts w:asciiTheme="minorHAnsi" w:hAnsiTheme="minorHAnsi" w:cstheme="minorHAnsi"/>
          <w:color w:val="181818"/>
          <w:w w:val="105"/>
          <w:sz w:val="28"/>
          <w:szCs w:val="28"/>
        </w:rPr>
        <w:t>Conservation Assistance Tracking System (CATS)</w:t>
      </w:r>
    </w:p>
    <w:p w14:paraId="112BC623" w14:textId="015FCFFD" w:rsidR="00444E1F" w:rsidRPr="00091CDA" w:rsidRDefault="00091CDA" w:rsidP="00444E1F">
      <w:pPr>
        <w:pStyle w:val="ListParagraph"/>
        <w:numPr>
          <w:ilvl w:val="2"/>
          <w:numId w:val="3"/>
        </w:numPr>
        <w:tabs>
          <w:tab w:val="right" w:pos="720"/>
          <w:tab w:val="right" w:leader="dot" w:pos="9360"/>
        </w:tabs>
        <w:spacing w:line="249" w:lineRule="auto"/>
        <w:rPr>
          <w:rFonts w:asciiTheme="minorHAnsi" w:hAnsiTheme="minorHAnsi" w:cstheme="minorHAnsi"/>
          <w:i/>
          <w:iCs/>
          <w:color w:val="181818"/>
          <w:w w:val="105"/>
          <w:sz w:val="28"/>
          <w:szCs w:val="28"/>
        </w:rPr>
      </w:pPr>
      <w:r>
        <w:rPr>
          <w:rFonts w:asciiTheme="minorHAnsi" w:hAnsiTheme="minorHAnsi" w:cstheme="minorHAnsi"/>
          <w:color w:val="181818"/>
          <w:w w:val="105"/>
          <w:sz w:val="28"/>
          <w:szCs w:val="28"/>
        </w:rPr>
        <w:t>Annual Report (draft in October)</w:t>
      </w:r>
    </w:p>
    <w:p w14:paraId="31736903" w14:textId="4B66EED0" w:rsidR="00091CDA" w:rsidRPr="00444E1F" w:rsidRDefault="00091CDA" w:rsidP="00444E1F">
      <w:pPr>
        <w:pStyle w:val="ListParagraph"/>
        <w:numPr>
          <w:ilvl w:val="2"/>
          <w:numId w:val="3"/>
        </w:numPr>
        <w:tabs>
          <w:tab w:val="right" w:pos="720"/>
          <w:tab w:val="right" w:leader="dot" w:pos="9360"/>
        </w:tabs>
        <w:spacing w:line="249" w:lineRule="auto"/>
        <w:rPr>
          <w:rFonts w:asciiTheme="minorHAnsi" w:hAnsiTheme="minorHAnsi" w:cstheme="minorHAnsi"/>
          <w:i/>
          <w:iCs/>
          <w:color w:val="181818"/>
          <w:w w:val="105"/>
          <w:sz w:val="28"/>
          <w:szCs w:val="28"/>
        </w:rPr>
      </w:pPr>
      <w:r>
        <w:rPr>
          <w:rFonts w:asciiTheme="minorHAnsi" w:hAnsiTheme="minorHAnsi" w:cstheme="minorHAnsi"/>
          <w:color w:val="181818"/>
          <w:w w:val="105"/>
          <w:sz w:val="28"/>
          <w:szCs w:val="28"/>
        </w:rPr>
        <w:t>Annual Meeting (November)</w:t>
      </w:r>
    </w:p>
    <w:p w14:paraId="50D33D4C" w14:textId="77777777" w:rsidR="00444E1F" w:rsidRPr="00A00106" w:rsidRDefault="00444E1F" w:rsidP="00444E1F">
      <w:pPr>
        <w:pStyle w:val="ListParagraph"/>
        <w:tabs>
          <w:tab w:val="right" w:pos="720"/>
          <w:tab w:val="right" w:leader="dot" w:pos="9360"/>
        </w:tabs>
        <w:spacing w:line="249" w:lineRule="auto"/>
        <w:ind w:left="900"/>
        <w:rPr>
          <w:rFonts w:asciiTheme="minorHAnsi" w:hAnsiTheme="minorHAnsi" w:cstheme="minorHAnsi"/>
          <w:i/>
          <w:iCs/>
          <w:color w:val="181818"/>
          <w:w w:val="105"/>
          <w:sz w:val="28"/>
          <w:szCs w:val="28"/>
        </w:rPr>
      </w:pPr>
    </w:p>
    <w:p w14:paraId="2F9152B4" w14:textId="0BAC07DE" w:rsidR="006D11D4" w:rsidRDefault="006D11D4" w:rsidP="006D11D4">
      <w:pPr>
        <w:pStyle w:val="ListParagraph"/>
        <w:numPr>
          <w:ilvl w:val="0"/>
          <w:numId w:val="3"/>
        </w:numPr>
        <w:tabs>
          <w:tab w:val="right" w:pos="720"/>
          <w:tab w:val="right" w:leader="dot" w:pos="9360"/>
        </w:tabs>
        <w:spacing w:line="249" w:lineRule="auto"/>
        <w:rPr>
          <w:rFonts w:asciiTheme="minorHAnsi" w:hAnsiTheme="minorHAnsi" w:cstheme="minorHAnsi"/>
          <w:color w:val="181818"/>
          <w:w w:val="105"/>
          <w:sz w:val="28"/>
          <w:szCs w:val="28"/>
        </w:rPr>
      </w:pPr>
      <w:r>
        <w:rPr>
          <w:rFonts w:asciiTheme="minorHAnsi" w:hAnsiTheme="minorHAnsi" w:cstheme="minorHAnsi"/>
          <w:color w:val="181818"/>
          <w:w w:val="105"/>
          <w:sz w:val="28"/>
          <w:szCs w:val="28"/>
        </w:rPr>
        <w:t>Discussion Items (5:00pm)</w:t>
      </w:r>
    </w:p>
    <w:p w14:paraId="751E9117" w14:textId="28E41A20" w:rsidR="006D11D4" w:rsidRDefault="00444E1F" w:rsidP="006D11D4">
      <w:pPr>
        <w:pStyle w:val="ListParagraph"/>
        <w:numPr>
          <w:ilvl w:val="2"/>
          <w:numId w:val="3"/>
        </w:numPr>
        <w:tabs>
          <w:tab w:val="right" w:pos="720"/>
          <w:tab w:val="right" w:leader="dot" w:pos="9360"/>
        </w:tabs>
        <w:spacing w:line="249" w:lineRule="auto"/>
        <w:rPr>
          <w:rFonts w:asciiTheme="minorHAnsi" w:hAnsiTheme="minorHAnsi" w:cstheme="minorHAnsi"/>
          <w:color w:val="181818"/>
          <w:w w:val="105"/>
          <w:sz w:val="28"/>
          <w:szCs w:val="28"/>
        </w:rPr>
      </w:pPr>
      <w:r>
        <w:rPr>
          <w:rFonts w:asciiTheme="minorHAnsi" w:hAnsiTheme="minorHAnsi" w:cstheme="minorHAnsi"/>
          <w:color w:val="181818"/>
          <w:w w:val="105"/>
          <w:sz w:val="28"/>
          <w:szCs w:val="28"/>
        </w:rPr>
        <w:t>Draft Strategic Direction Document</w:t>
      </w:r>
      <w:r w:rsidR="006D11D4">
        <w:rPr>
          <w:rFonts w:asciiTheme="minorHAnsi" w:hAnsiTheme="minorHAnsi" w:cstheme="minorHAnsi"/>
          <w:color w:val="181818"/>
          <w:w w:val="105"/>
          <w:sz w:val="28"/>
          <w:szCs w:val="28"/>
        </w:rPr>
        <w:t>*</w:t>
      </w:r>
      <w:r w:rsidR="006D11D4">
        <w:rPr>
          <w:rFonts w:asciiTheme="minorHAnsi" w:hAnsiTheme="minorHAnsi" w:cstheme="minorHAnsi"/>
          <w:color w:val="181818"/>
          <w:w w:val="105"/>
          <w:sz w:val="28"/>
          <w:szCs w:val="28"/>
        </w:rPr>
        <w:tab/>
      </w:r>
      <w:r>
        <w:rPr>
          <w:rFonts w:asciiTheme="minorHAnsi" w:hAnsiTheme="minorHAnsi" w:cstheme="minorHAnsi"/>
          <w:color w:val="181818"/>
          <w:w w:val="105"/>
          <w:sz w:val="28"/>
          <w:szCs w:val="28"/>
        </w:rPr>
        <w:t>ED + Amy Stork</w:t>
      </w:r>
    </w:p>
    <w:p w14:paraId="33DD4365" w14:textId="0431F82A" w:rsidR="00605DFD" w:rsidRPr="00091CDA" w:rsidRDefault="00605DFD" w:rsidP="00091CDA">
      <w:pPr>
        <w:tabs>
          <w:tab w:val="right" w:pos="720"/>
          <w:tab w:val="right" w:leader="dot" w:pos="9360"/>
        </w:tabs>
        <w:spacing w:line="249" w:lineRule="auto"/>
        <w:rPr>
          <w:rFonts w:asciiTheme="minorHAnsi" w:hAnsiTheme="minorHAnsi" w:cstheme="minorHAnsi"/>
          <w:color w:val="181818"/>
          <w:w w:val="105"/>
          <w:sz w:val="28"/>
          <w:szCs w:val="28"/>
        </w:rPr>
      </w:pPr>
    </w:p>
    <w:p w14:paraId="5628A4A0" w14:textId="77777777" w:rsidR="00BD0077" w:rsidRDefault="00BD0077" w:rsidP="00BD0077">
      <w:pPr>
        <w:pStyle w:val="ListParagraph"/>
        <w:numPr>
          <w:ilvl w:val="0"/>
          <w:numId w:val="3"/>
        </w:numPr>
        <w:tabs>
          <w:tab w:val="right" w:pos="720"/>
          <w:tab w:val="right" w:leader="dot" w:pos="9360"/>
        </w:tabs>
        <w:spacing w:line="249" w:lineRule="auto"/>
        <w:rPr>
          <w:rFonts w:asciiTheme="minorHAnsi" w:hAnsiTheme="minorHAnsi" w:cstheme="minorHAnsi"/>
          <w:color w:val="181818"/>
          <w:w w:val="105"/>
          <w:sz w:val="28"/>
          <w:szCs w:val="28"/>
        </w:rPr>
      </w:pPr>
      <w:r w:rsidRPr="000E5B96">
        <w:rPr>
          <w:rFonts w:asciiTheme="minorHAnsi" w:hAnsiTheme="minorHAnsi" w:cstheme="minorHAnsi"/>
          <w:color w:val="181818"/>
          <w:w w:val="105"/>
          <w:sz w:val="28"/>
          <w:szCs w:val="28"/>
        </w:rPr>
        <w:t>Public Input</w:t>
      </w:r>
      <w:r w:rsidRPr="000E5B96">
        <w:rPr>
          <w:rFonts w:asciiTheme="minorHAnsi" w:hAnsiTheme="minorHAnsi" w:cstheme="minorHAnsi"/>
          <w:color w:val="181818"/>
          <w:w w:val="105"/>
          <w:sz w:val="28"/>
          <w:szCs w:val="28"/>
        </w:rPr>
        <w:tab/>
        <w:t>Public Comment</w:t>
      </w:r>
    </w:p>
    <w:p w14:paraId="26AA611C" w14:textId="77777777" w:rsidR="000952B8" w:rsidRPr="00DB58B2" w:rsidRDefault="000952B8" w:rsidP="00DB58B2">
      <w:pPr>
        <w:tabs>
          <w:tab w:val="right" w:pos="720"/>
          <w:tab w:val="right" w:leader="dot" w:pos="9360"/>
        </w:tabs>
        <w:spacing w:line="249" w:lineRule="auto"/>
        <w:rPr>
          <w:rFonts w:asciiTheme="minorHAnsi" w:hAnsiTheme="minorHAnsi" w:cstheme="minorHAnsi"/>
          <w:color w:val="181818"/>
          <w:w w:val="105"/>
          <w:sz w:val="28"/>
          <w:szCs w:val="28"/>
        </w:rPr>
      </w:pPr>
    </w:p>
    <w:p w14:paraId="59499F8C" w14:textId="415FBEE0" w:rsidR="000952B8" w:rsidRPr="000E5B96" w:rsidRDefault="000952B8" w:rsidP="00DB58B2">
      <w:pPr>
        <w:pStyle w:val="ListParagraph"/>
        <w:numPr>
          <w:ilvl w:val="0"/>
          <w:numId w:val="3"/>
        </w:numPr>
        <w:tabs>
          <w:tab w:val="right" w:pos="720"/>
          <w:tab w:val="right" w:leader="dot" w:pos="9360"/>
        </w:tabs>
        <w:spacing w:line="249" w:lineRule="auto"/>
        <w:rPr>
          <w:rFonts w:asciiTheme="minorHAnsi" w:hAnsiTheme="minorHAnsi" w:cstheme="minorHAnsi"/>
          <w:color w:val="181818"/>
          <w:w w:val="105"/>
          <w:sz w:val="28"/>
          <w:szCs w:val="28"/>
        </w:rPr>
      </w:pPr>
      <w:r w:rsidRPr="000E5B96">
        <w:rPr>
          <w:rFonts w:asciiTheme="minorHAnsi" w:hAnsiTheme="minorHAnsi" w:cstheme="minorHAnsi"/>
          <w:color w:val="181818"/>
          <w:w w:val="105"/>
          <w:sz w:val="28"/>
          <w:szCs w:val="28"/>
        </w:rPr>
        <w:t>Adjourn</w:t>
      </w:r>
      <w:r w:rsidRPr="000E5B96">
        <w:rPr>
          <w:rFonts w:asciiTheme="minorHAnsi" w:hAnsiTheme="minorHAnsi" w:cstheme="minorHAnsi"/>
          <w:color w:val="181818"/>
          <w:w w:val="105"/>
          <w:sz w:val="28"/>
          <w:szCs w:val="28"/>
        </w:rPr>
        <w:tab/>
        <w:t>Chair</w:t>
      </w:r>
    </w:p>
    <w:p w14:paraId="6ABFA1C7" w14:textId="77777777" w:rsidR="00B17F95" w:rsidRDefault="00B17F95" w:rsidP="00BE7555">
      <w:pPr>
        <w:tabs>
          <w:tab w:val="right" w:pos="720"/>
          <w:tab w:val="right" w:leader="dot" w:pos="9360"/>
        </w:tabs>
        <w:spacing w:line="249" w:lineRule="auto"/>
        <w:rPr>
          <w:rFonts w:asciiTheme="minorHAnsi" w:hAnsiTheme="minorHAnsi" w:cstheme="minorHAnsi"/>
          <w:i/>
          <w:iCs/>
          <w:color w:val="181818"/>
          <w:w w:val="105"/>
          <w:sz w:val="20"/>
          <w:szCs w:val="20"/>
        </w:rPr>
      </w:pPr>
    </w:p>
    <w:p w14:paraId="3B74EC1B" w14:textId="77777777" w:rsidR="00B17F95" w:rsidRDefault="00B17F95" w:rsidP="00BE7555">
      <w:pPr>
        <w:tabs>
          <w:tab w:val="right" w:pos="720"/>
          <w:tab w:val="right" w:leader="dot" w:pos="9360"/>
        </w:tabs>
        <w:spacing w:line="249" w:lineRule="auto"/>
        <w:rPr>
          <w:rFonts w:asciiTheme="minorHAnsi" w:hAnsiTheme="minorHAnsi" w:cstheme="minorHAnsi"/>
          <w:i/>
          <w:iCs/>
          <w:color w:val="181818"/>
          <w:w w:val="105"/>
          <w:sz w:val="20"/>
          <w:szCs w:val="20"/>
        </w:rPr>
      </w:pPr>
    </w:p>
    <w:p w14:paraId="427D24F9" w14:textId="6C70AE55" w:rsidR="00FD4EB9" w:rsidRDefault="00BE7555" w:rsidP="00BE7555">
      <w:pPr>
        <w:tabs>
          <w:tab w:val="right" w:pos="720"/>
          <w:tab w:val="right" w:leader="dot" w:pos="9360"/>
        </w:tabs>
        <w:spacing w:line="249" w:lineRule="auto"/>
        <w:rPr>
          <w:rFonts w:asciiTheme="minorHAnsi" w:hAnsiTheme="minorHAnsi" w:cstheme="minorHAnsi"/>
          <w:i/>
          <w:iCs/>
          <w:color w:val="181818"/>
          <w:w w:val="105"/>
          <w:sz w:val="20"/>
          <w:szCs w:val="20"/>
        </w:rPr>
      </w:pPr>
      <w:r w:rsidRPr="00644F57">
        <w:rPr>
          <w:rFonts w:asciiTheme="minorHAnsi" w:hAnsiTheme="minorHAnsi" w:cstheme="minorHAnsi"/>
          <w:i/>
          <w:iCs/>
          <w:color w:val="181818"/>
          <w:w w:val="105"/>
          <w:sz w:val="20"/>
          <w:szCs w:val="20"/>
        </w:rPr>
        <w:t>Note: Executive Sessions must have a motion stating the reason (ORS number) to open the executive session and a motion to close the executive session.</w:t>
      </w:r>
    </w:p>
    <w:p w14:paraId="1B00E83A" w14:textId="2A08BE55" w:rsidR="006A43C9" w:rsidRPr="006A43C9" w:rsidRDefault="006A43C9" w:rsidP="006A43C9">
      <w:pPr>
        <w:pageBreakBefore/>
        <w:tabs>
          <w:tab w:val="right" w:pos="720"/>
          <w:tab w:val="right" w:leader="dot" w:pos="9360"/>
        </w:tabs>
        <w:spacing w:line="250" w:lineRule="auto"/>
        <w:jc w:val="center"/>
        <w:rPr>
          <w:rFonts w:asciiTheme="minorHAnsi" w:hAnsiTheme="minorHAnsi" w:cstheme="minorHAnsi"/>
          <w:color w:val="181818"/>
          <w:w w:val="105"/>
          <w:sz w:val="20"/>
          <w:szCs w:val="20"/>
        </w:rPr>
      </w:pPr>
      <w:r>
        <w:rPr>
          <w:rFonts w:asciiTheme="minorHAnsi" w:hAnsiTheme="minorHAnsi" w:cstheme="minorHAnsi"/>
          <w:color w:val="181818"/>
          <w:w w:val="105"/>
          <w:sz w:val="20"/>
          <w:szCs w:val="20"/>
        </w:rPr>
        <w:t>List of Acronyms</w:t>
      </w:r>
    </w:p>
    <w:tbl>
      <w:tblPr>
        <w:tblW w:w="7290" w:type="dxa"/>
        <w:tblInd w:w="10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1"/>
        <w:gridCol w:w="6139"/>
      </w:tblGrid>
      <w:tr w:rsidR="006A43C9" w:rsidRPr="00CD6113" w14:paraId="59427473" w14:textId="77777777">
        <w:trPr>
          <w:trHeight w:val="298"/>
        </w:trPr>
        <w:tc>
          <w:tcPr>
            <w:tcW w:w="1151" w:type="dxa"/>
            <w:shd w:val="clear" w:color="000000" w:fill="FFFFFF"/>
            <w:noWrap/>
            <w:vAlign w:val="bottom"/>
            <w:hideMark/>
          </w:tcPr>
          <w:p w14:paraId="6EA30466" w14:textId="77777777" w:rsidR="006A43C9" w:rsidRPr="00CD6113" w:rsidRDefault="006A43C9">
            <w:pPr>
              <w:jc w:val="right"/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CAP</w:t>
            </w:r>
            <w:r>
              <w:rPr>
                <w:rFonts w:ascii="Calibri Light" w:eastAsia="Times New Roman" w:hAnsi="Calibri Light" w:cs="Calibri Light"/>
              </w:rPr>
              <w:t>:</w:t>
            </w:r>
          </w:p>
        </w:tc>
        <w:tc>
          <w:tcPr>
            <w:tcW w:w="6139" w:type="dxa"/>
            <w:shd w:val="clear" w:color="000000" w:fill="FFFFFF"/>
            <w:noWrap/>
            <w:vAlign w:val="bottom"/>
            <w:hideMark/>
          </w:tcPr>
          <w:p w14:paraId="7EECB0AA" w14:textId="77777777" w:rsidR="006A43C9" w:rsidRPr="00CD6113" w:rsidRDefault="006A43C9">
            <w:pPr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Conservation Assistance Program</w:t>
            </w:r>
          </w:p>
        </w:tc>
      </w:tr>
      <w:tr w:rsidR="006A43C9" w:rsidRPr="00CD6113" w14:paraId="1105C3B0" w14:textId="77777777">
        <w:trPr>
          <w:trHeight w:val="298"/>
        </w:trPr>
        <w:tc>
          <w:tcPr>
            <w:tcW w:w="1151" w:type="dxa"/>
            <w:noWrap/>
            <w:vAlign w:val="bottom"/>
            <w:hideMark/>
          </w:tcPr>
          <w:p w14:paraId="657A4202" w14:textId="77777777" w:rsidR="006A43C9" w:rsidRPr="00CD6113" w:rsidRDefault="006A43C9">
            <w:pPr>
              <w:jc w:val="right"/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CIS:</w:t>
            </w:r>
          </w:p>
        </w:tc>
        <w:tc>
          <w:tcPr>
            <w:tcW w:w="6139" w:type="dxa"/>
            <w:noWrap/>
            <w:vAlign w:val="bottom"/>
            <w:hideMark/>
          </w:tcPr>
          <w:p w14:paraId="1E432597" w14:textId="77777777" w:rsidR="006A43C9" w:rsidRPr="00CD6113" w:rsidRDefault="006A43C9">
            <w:pPr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Conservation Implementation Strategy</w:t>
            </w:r>
          </w:p>
        </w:tc>
      </w:tr>
      <w:tr w:rsidR="006A43C9" w:rsidRPr="00CD6113" w14:paraId="05F499CE" w14:textId="77777777">
        <w:trPr>
          <w:trHeight w:val="298"/>
        </w:trPr>
        <w:tc>
          <w:tcPr>
            <w:tcW w:w="1151" w:type="dxa"/>
            <w:noWrap/>
            <w:vAlign w:val="bottom"/>
            <w:hideMark/>
          </w:tcPr>
          <w:p w14:paraId="2530E266" w14:textId="77777777" w:rsidR="006A43C9" w:rsidRPr="00CD6113" w:rsidRDefault="006A43C9">
            <w:pPr>
              <w:jc w:val="right"/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DEQ:</w:t>
            </w:r>
          </w:p>
        </w:tc>
        <w:tc>
          <w:tcPr>
            <w:tcW w:w="6139" w:type="dxa"/>
            <w:noWrap/>
            <w:vAlign w:val="bottom"/>
            <w:hideMark/>
          </w:tcPr>
          <w:p w14:paraId="5F6A2404" w14:textId="77777777" w:rsidR="006A43C9" w:rsidRPr="00CD6113" w:rsidRDefault="006A43C9">
            <w:pPr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Department of Environmental Quality</w:t>
            </w:r>
          </w:p>
        </w:tc>
      </w:tr>
      <w:tr w:rsidR="006A43C9" w:rsidRPr="00CD6113" w14:paraId="3D9D94B9" w14:textId="77777777">
        <w:trPr>
          <w:trHeight w:val="298"/>
        </w:trPr>
        <w:tc>
          <w:tcPr>
            <w:tcW w:w="1151" w:type="dxa"/>
            <w:noWrap/>
            <w:vAlign w:val="bottom"/>
            <w:hideMark/>
          </w:tcPr>
          <w:p w14:paraId="5B75BC12" w14:textId="77777777" w:rsidR="006A43C9" w:rsidRPr="00CD6113" w:rsidRDefault="006A43C9">
            <w:pPr>
              <w:jc w:val="right"/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EPID:</w:t>
            </w:r>
          </w:p>
        </w:tc>
        <w:tc>
          <w:tcPr>
            <w:tcW w:w="6139" w:type="dxa"/>
            <w:noWrap/>
            <w:vAlign w:val="bottom"/>
            <w:hideMark/>
          </w:tcPr>
          <w:p w14:paraId="4EBCD754" w14:textId="77777777" w:rsidR="006A43C9" w:rsidRPr="00CD6113" w:rsidRDefault="006A43C9">
            <w:pPr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Eagle Point Irrigation District</w:t>
            </w:r>
          </w:p>
        </w:tc>
      </w:tr>
      <w:tr w:rsidR="006A43C9" w:rsidRPr="00CD6113" w14:paraId="5B6435B9" w14:textId="77777777">
        <w:trPr>
          <w:trHeight w:val="298"/>
        </w:trPr>
        <w:tc>
          <w:tcPr>
            <w:tcW w:w="1151" w:type="dxa"/>
            <w:noWrap/>
            <w:vAlign w:val="bottom"/>
            <w:hideMark/>
          </w:tcPr>
          <w:p w14:paraId="615F4390" w14:textId="77777777" w:rsidR="006A43C9" w:rsidRPr="00CD6113" w:rsidRDefault="006A43C9">
            <w:pPr>
              <w:jc w:val="right"/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FCA:</w:t>
            </w:r>
          </w:p>
        </w:tc>
        <w:tc>
          <w:tcPr>
            <w:tcW w:w="6139" w:type="dxa"/>
            <w:noWrap/>
            <w:vAlign w:val="bottom"/>
            <w:hideMark/>
          </w:tcPr>
          <w:p w14:paraId="1EAFDAA9" w14:textId="77777777" w:rsidR="006A43C9" w:rsidRPr="00CD6113" w:rsidRDefault="006A43C9">
            <w:pPr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Farmers Conservation Alliance</w:t>
            </w:r>
          </w:p>
        </w:tc>
      </w:tr>
      <w:tr w:rsidR="006A43C9" w:rsidRPr="00CD6113" w14:paraId="34D86771" w14:textId="77777777">
        <w:trPr>
          <w:trHeight w:val="298"/>
        </w:trPr>
        <w:tc>
          <w:tcPr>
            <w:tcW w:w="1151" w:type="dxa"/>
            <w:noWrap/>
            <w:vAlign w:val="bottom"/>
            <w:hideMark/>
          </w:tcPr>
          <w:p w14:paraId="2E6DDA1E" w14:textId="77777777" w:rsidR="006A43C9" w:rsidRPr="00CD6113" w:rsidRDefault="006A43C9">
            <w:pPr>
              <w:jc w:val="right"/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GHID</w:t>
            </w:r>
          </w:p>
        </w:tc>
        <w:tc>
          <w:tcPr>
            <w:tcW w:w="6139" w:type="dxa"/>
            <w:noWrap/>
            <w:vAlign w:val="bottom"/>
            <w:hideMark/>
          </w:tcPr>
          <w:p w14:paraId="4755778E" w14:textId="77777777" w:rsidR="006A43C9" w:rsidRPr="00CD6113" w:rsidRDefault="006A43C9">
            <w:pPr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Gold Hill Irrigation District</w:t>
            </w:r>
          </w:p>
        </w:tc>
      </w:tr>
      <w:tr w:rsidR="006A43C9" w:rsidRPr="00CD6113" w14:paraId="15453F8A" w14:textId="77777777">
        <w:trPr>
          <w:trHeight w:val="298"/>
        </w:trPr>
        <w:tc>
          <w:tcPr>
            <w:tcW w:w="1151" w:type="dxa"/>
            <w:noWrap/>
            <w:vAlign w:val="bottom"/>
            <w:hideMark/>
          </w:tcPr>
          <w:p w14:paraId="6D052042" w14:textId="77777777" w:rsidR="006A43C9" w:rsidRPr="00CD6113" w:rsidRDefault="006A43C9">
            <w:pPr>
              <w:jc w:val="right"/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GPS:</w:t>
            </w:r>
          </w:p>
        </w:tc>
        <w:tc>
          <w:tcPr>
            <w:tcW w:w="6139" w:type="dxa"/>
            <w:noWrap/>
            <w:vAlign w:val="bottom"/>
            <w:hideMark/>
          </w:tcPr>
          <w:p w14:paraId="78B36561" w14:textId="77777777" w:rsidR="006A43C9" w:rsidRPr="00CD6113" w:rsidRDefault="006A43C9">
            <w:pPr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Global Positioning System</w:t>
            </w:r>
          </w:p>
        </w:tc>
      </w:tr>
      <w:tr w:rsidR="006A43C9" w:rsidRPr="00CD6113" w14:paraId="1BDE5F7D" w14:textId="77777777">
        <w:trPr>
          <w:trHeight w:val="298"/>
        </w:trPr>
        <w:tc>
          <w:tcPr>
            <w:tcW w:w="1151" w:type="dxa"/>
            <w:noWrap/>
            <w:vAlign w:val="bottom"/>
            <w:hideMark/>
          </w:tcPr>
          <w:p w14:paraId="1CA34A02" w14:textId="77777777" w:rsidR="006A43C9" w:rsidRPr="00CD6113" w:rsidRDefault="006A43C9">
            <w:pPr>
              <w:jc w:val="right"/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IGA:</w:t>
            </w:r>
          </w:p>
        </w:tc>
        <w:tc>
          <w:tcPr>
            <w:tcW w:w="6139" w:type="dxa"/>
            <w:noWrap/>
            <w:vAlign w:val="bottom"/>
            <w:hideMark/>
          </w:tcPr>
          <w:p w14:paraId="3F5ADD08" w14:textId="77777777" w:rsidR="006A43C9" w:rsidRPr="00CD6113" w:rsidRDefault="006A43C9">
            <w:pPr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Inter-governmental Agreement</w:t>
            </w:r>
          </w:p>
        </w:tc>
      </w:tr>
      <w:tr w:rsidR="006A43C9" w:rsidRPr="00CD6113" w14:paraId="4AF92BFA" w14:textId="77777777">
        <w:trPr>
          <w:trHeight w:val="298"/>
        </w:trPr>
        <w:tc>
          <w:tcPr>
            <w:tcW w:w="1151" w:type="dxa"/>
            <w:noWrap/>
            <w:vAlign w:val="bottom"/>
            <w:hideMark/>
          </w:tcPr>
          <w:p w14:paraId="3265869A" w14:textId="77777777" w:rsidR="006A43C9" w:rsidRPr="00CD6113" w:rsidRDefault="006A43C9">
            <w:pPr>
              <w:jc w:val="right"/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KSON:</w:t>
            </w:r>
          </w:p>
        </w:tc>
        <w:tc>
          <w:tcPr>
            <w:tcW w:w="6139" w:type="dxa"/>
            <w:noWrap/>
            <w:vAlign w:val="bottom"/>
            <w:hideMark/>
          </w:tcPr>
          <w:p w14:paraId="7BE994AA" w14:textId="77777777" w:rsidR="006A43C9" w:rsidRPr="00CD6113" w:rsidRDefault="006A43C9">
            <w:pPr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Klamath Siskiyou Oak Network</w:t>
            </w:r>
          </w:p>
        </w:tc>
      </w:tr>
      <w:tr w:rsidR="006A43C9" w:rsidRPr="00CD6113" w14:paraId="75F0DAA1" w14:textId="77777777">
        <w:trPr>
          <w:trHeight w:val="298"/>
        </w:trPr>
        <w:tc>
          <w:tcPr>
            <w:tcW w:w="1151" w:type="dxa"/>
            <w:noWrap/>
            <w:vAlign w:val="bottom"/>
            <w:hideMark/>
          </w:tcPr>
          <w:p w14:paraId="5418F727" w14:textId="77777777" w:rsidR="006A43C9" w:rsidRPr="00CD6113" w:rsidRDefault="006A43C9">
            <w:pPr>
              <w:jc w:val="right"/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LAC:</w:t>
            </w:r>
          </w:p>
        </w:tc>
        <w:tc>
          <w:tcPr>
            <w:tcW w:w="6139" w:type="dxa"/>
            <w:noWrap/>
            <w:vAlign w:val="bottom"/>
            <w:hideMark/>
          </w:tcPr>
          <w:p w14:paraId="5CCE6B22" w14:textId="77777777" w:rsidR="006A43C9" w:rsidRPr="00CD6113" w:rsidRDefault="006A43C9">
            <w:pPr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Local Advisory Committee</w:t>
            </w:r>
          </w:p>
        </w:tc>
      </w:tr>
      <w:tr w:rsidR="006A43C9" w:rsidRPr="00CD6113" w14:paraId="1E42131C" w14:textId="77777777">
        <w:trPr>
          <w:trHeight w:val="298"/>
        </w:trPr>
        <w:tc>
          <w:tcPr>
            <w:tcW w:w="1151" w:type="dxa"/>
            <w:noWrap/>
            <w:vAlign w:val="bottom"/>
            <w:hideMark/>
          </w:tcPr>
          <w:p w14:paraId="3400462E" w14:textId="77777777" w:rsidR="006A43C9" w:rsidRPr="00CD6113" w:rsidRDefault="006A43C9">
            <w:pPr>
              <w:jc w:val="right"/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LBC:</w:t>
            </w:r>
          </w:p>
        </w:tc>
        <w:tc>
          <w:tcPr>
            <w:tcW w:w="6139" w:type="dxa"/>
            <w:noWrap/>
            <w:vAlign w:val="bottom"/>
            <w:hideMark/>
          </w:tcPr>
          <w:p w14:paraId="09911793" w14:textId="77777777" w:rsidR="006A43C9" w:rsidRPr="00CD6113" w:rsidRDefault="006A43C9">
            <w:pPr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Little Butte Creek</w:t>
            </w:r>
          </w:p>
        </w:tc>
      </w:tr>
      <w:tr w:rsidR="006A43C9" w:rsidRPr="00CD6113" w14:paraId="28FAD97E" w14:textId="77777777">
        <w:trPr>
          <w:trHeight w:val="298"/>
        </w:trPr>
        <w:tc>
          <w:tcPr>
            <w:tcW w:w="1151" w:type="dxa"/>
            <w:noWrap/>
            <w:vAlign w:val="bottom"/>
            <w:hideMark/>
          </w:tcPr>
          <w:p w14:paraId="67E3CF31" w14:textId="77777777" w:rsidR="006A43C9" w:rsidRPr="00CD6113" w:rsidRDefault="006A43C9">
            <w:pPr>
              <w:jc w:val="right"/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LWG:</w:t>
            </w:r>
          </w:p>
        </w:tc>
        <w:tc>
          <w:tcPr>
            <w:tcW w:w="6139" w:type="dxa"/>
            <w:noWrap/>
            <w:vAlign w:val="bottom"/>
            <w:hideMark/>
          </w:tcPr>
          <w:p w14:paraId="29908995" w14:textId="77777777" w:rsidR="006A43C9" w:rsidRPr="00CD6113" w:rsidRDefault="006A43C9">
            <w:pPr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Local Work Group</w:t>
            </w:r>
          </w:p>
        </w:tc>
      </w:tr>
      <w:tr w:rsidR="006A43C9" w:rsidRPr="00CD6113" w14:paraId="31F33581" w14:textId="77777777">
        <w:trPr>
          <w:trHeight w:val="298"/>
        </w:trPr>
        <w:tc>
          <w:tcPr>
            <w:tcW w:w="1151" w:type="dxa"/>
            <w:noWrap/>
            <w:vAlign w:val="bottom"/>
            <w:hideMark/>
          </w:tcPr>
          <w:p w14:paraId="3A7691BD" w14:textId="77777777" w:rsidR="006A43C9" w:rsidRPr="00CD6113" w:rsidRDefault="006A43C9">
            <w:pPr>
              <w:jc w:val="right"/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MID:</w:t>
            </w:r>
          </w:p>
        </w:tc>
        <w:tc>
          <w:tcPr>
            <w:tcW w:w="6139" w:type="dxa"/>
            <w:noWrap/>
            <w:vAlign w:val="bottom"/>
            <w:hideMark/>
          </w:tcPr>
          <w:p w14:paraId="71C1C6C4" w14:textId="77777777" w:rsidR="006A43C9" w:rsidRPr="00CD6113" w:rsidRDefault="006A43C9">
            <w:pPr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Medford Irrigation District</w:t>
            </w:r>
          </w:p>
        </w:tc>
      </w:tr>
      <w:tr w:rsidR="006A43C9" w:rsidRPr="00CD6113" w14:paraId="75070DF2" w14:textId="77777777">
        <w:trPr>
          <w:trHeight w:val="298"/>
        </w:trPr>
        <w:tc>
          <w:tcPr>
            <w:tcW w:w="1151" w:type="dxa"/>
            <w:noWrap/>
            <w:vAlign w:val="bottom"/>
            <w:hideMark/>
          </w:tcPr>
          <w:p w14:paraId="5A5869B5" w14:textId="77777777" w:rsidR="006A43C9" w:rsidRPr="00CD6113" w:rsidRDefault="006A43C9">
            <w:pPr>
              <w:jc w:val="right"/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MOU:</w:t>
            </w:r>
          </w:p>
        </w:tc>
        <w:tc>
          <w:tcPr>
            <w:tcW w:w="6139" w:type="dxa"/>
            <w:noWrap/>
            <w:vAlign w:val="bottom"/>
            <w:hideMark/>
          </w:tcPr>
          <w:p w14:paraId="0CDC2869" w14:textId="77777777" w:rsidR="006A43C9" w:rsidRPr="00CD6113" w:rsidRDefault="006A43C9">
            <w:pPr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 xml:space="preserve">Memorandum of Understanding </w:t>
            </w:r>
          </w:p>
        </w:tc>
      </w:tr>
      <w:tr w:rsidR="006A43C9" w:rsidRPr="00CD6113" w14:paraId="73A6A621" w14:textId="77777777">
        <w:trPr>
          <w:trHeight w:val="298"/>
        </w:trPr>
        <w:tc>
          <w:tcPr>
            <w:tcW w:w="1151" w:type="dxa"/>
            <w:noWrap/>
            <w:vAlign w:val="bottom"/>
            <w:hideMark/>
          </w:tcPr>
          <w:p w14:paraId="2AAEF9E5" w14:textId="77777777" w:rsidR="006A43C9" w:rsidRPr="00CD6113" w:rsidRDefault="006A43C9">
            <w:pPr>
              <w:jc w:val="right"/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NOWC:</w:t>
            </w:r>
          </w:p>
        </w:tc>
        <w:tc>
          <w:tcPr>
            <w:tcW w:w="6139" w:type="dxa"/>
            <w:noWrap/>
            <w:vAlign w:val="bottom"/>
            <w:hideMark/>
          </w:tcPr>
          <w:p w14:paraId="15B59F22" w14:textId="77777777" w:rsidR="006A43C9" w:rsidRPr="00CD6113" w:rsidRDefault="006A43C9">
            <w:pPr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Network of Watershed Councils</w:t>
            </w:r>
          </w:p>
        </w:tc>
      </w:tr>
      <w:tr w:rsidR="006A43C9" w:rsidRPr="00CD6113" w14:paraId="6277F4AC" w14:textId="77777777">
        <w:trPr>
          <w:trHeight w:val="298"/>
        </w:trPr>
        <w:tc>
          <w:tcPr>
            <w:tcW w:w="1151" w:type="dxa"/>
            <w:noWrap/>
            <w:vAlign w:val="bottom"/>
            <w:hideMark/>
          </w:tcPr>
          <w:p w14:paraId="5B402477" w14:textId="77777777" w:rsidR="006A43C9" w:rsidRPr="00CD6113" w:rsidRDefault="006A43C9">
            <w:pPr>
              <w:jc w:val="right"/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NRCS:</w:t>
            </w:r>
          </w:p>
        </w:tc>
        <w:tc>
          <w:tcPr>
            <w:tcW w:w="6139" w:type="dxa"/>
            <w:noWrap/>
            <w:vAlign w:val="bottom"/>
            <w:hideMark/>
          </w:tcPr>
          <w:p w14:paraId="46C3D966" w14:textId="77777777" w:rsidR="006A43C9" w:rsidRPr="00CD6113" w:rsidRDefault="006A43C9">
            <w:pPr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Natural Resource Conservation Service</w:t>
            </w:r>
          </w:p>
        </w:tc>
      </w:tr>
      <w:tr w:rsidR="006A43C9" w:rsidRPr="00CD6113" w14:paraId="7C1D825A" w14:textId="77777777">
        <w:trPr>
          <w:trHeight w:val="298"/>
        </w:trPr>
        <w:tc>
          <w:tcPr>
            <w:tcW w:w="1151" w:type="dxa"/>
            <w:noWrap/>
            <w:vAlign w:val="bottom"/>
            <w:hideMark/>
          </w:tcPr>
          <w:p w14:paraId="2EF2436D" w14:textId="77777777" w:rsidR="006A43C9" w:rsidRPr="00CD6113" w:rsidRDefault="006A43C9">
            <w:pPr>
              <w:jc w:val="right"/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NWQI</w:t>
            </w:r>
          </w:p>
        </w:tc>
        <w:tc>
          <w:tcPr>
            <w:tcW w:w="6139" w:type="dxa"/>
            <w:noWrap/>
            <w:vAlign w:val="bottom"/>
            <w:hideMark/>
          </w:tcPr>
          <w:p w14:paraId="1F117761" w14:textId="77777777" w:rsidR="006A43C9" w:rsidRPr="00CD6113" w:rsidRDefault="006A43C9">
            <w:pPr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National Water Quality Initiative</w:t>
            </w:r>
          </w:p>
        </w:tc>
      </w:tr>
      <w:tr w:rsidR="006A43C9" w:rsidRPr="00CD6113" w14:paraId="5C7106F7" w14:textId="77777777">
        <w:trPr>
          <w:trHeight w:val="298"/>
        </w:trPr>
        <w:tc>
          <w:tcPr>
            <w:tcW w:w="1151" w:type="dxa"/>
            <w:noWrap/>
            <w:vAlign w:val="bottom"/>
            <w:hideMark/>
          </w:tcPr>
          <w:p w14:paraId="131EA6CB" w14:textId="77777777" w:rsidR="006A43C9" w:rsidRPr="00CD6113" w:rsidRDefault="006A43C9">
            <w:pPr>
              <w:jc w:val="right"/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OACD:</w:t>
            </w:r>
          </w:p>
        </w:tc>
        <w:tc>
          <w:tcPr>
            <w:tcW w:w="6139" w:type="dxa"/>
            <w:noWrap/>
            <w:vAlign w:val="bottom"/>
            <w:hideMark/>
          </w:tcPr>
          <w:p w14:paraId="19F16309" w14:textId="77777777" w:rsidR="006A43C9" w:rsidRPr="00CD6113" w:rsidRDefault="006A43C9">
            <w:pPr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Oregon Association of Conservation Districts</w:t>
            </w:r>
          </w:p>
        </w:tc>
      </w:tr>
      <w:tr w:rsidR="006A43C9" w:rsidRPr="00CD6113" w14:paraId="078DFF0E" w14:textId="77777777">
        <w:trPr>
          <w:trHeight w:val="298"/>
        </w:trPr>
        <w:tc>
          <w:tcPr>
            <w:tcW w:w="1151" w:type="dxa"/>
            <w:noWrap/>
            <w:vAlign w:val="bottom"/>
            <w:hideMark/>
          </w:tcPr>
          <w:p w14:paraId="7725227F" w14:textId="77777777" w:rsidR="006A43C9" w:rsidRPr="00CD6113" w:rsidRDefault="006A43C9">
            <w:pPr>
              <w:jc w:val="right"/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OCA:</w:t>
            </w:r>
          </w:p>
        </w:tc>
        <w:tc>
          <w:tcPr>
            <w:tcW w:w="6139" w:type="dxa"/>
            <w:noWrap/>
            <w:vAlign w:val="bottom"/>
            <w:hideMark/>
          </w:tcPr>
          <w:p w14:paraId="66A94A23" w14:textId="77777777" w:rsidR="006A43C9" w:rsidRPr="00CD6113" w:rsidRDefault="006A43C9">
            <w:pPr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Oregon Cattlemen’s Association</w:t>
            </w:r>
          </w:p>
        </w:tc>
      </w:tr>
      <w:tr w:rsidR="006A43C9" w:rsidRPr="00CD6113" w14:paraId="589EDC9D" w14:textId="77777777">
        <w:trPr>
          <w:trHeight w:val="197"/>
        </w:trPr>
        <w:tc>
          <w:tcPr>
            <w:tcW w:w="1151" w:type="dxa"/>
            <w:noWrap/>
            <w:vAlign w:val="bottom"/>
            <w:hideMark/>
          </w:tcPr>
          <w:p w14:paraId="6D7E637F" w14:textId="77777777" w:rsidR="006A43C9" w:rsidRPr="00CD6113" w:rsidRDefault="006A43C9">
            <w:pPr>
              <w:jc w:val="right"/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OCEAN:</w:t>
            </w:r>
          </w:p>
        </w:tc>
        <w:tc>
          <w:tcPr>
            <w:tcW w:w="6139" w:type="dxa"/>
            <w:tcBorders>
              <w:top w:val="nil"/>
              <w:bottom w:val="nil"/>
            </w:tcBorders>
          </w:tcPr>
          <w:p w14:paraId="24BBEDCF" w14:textId="77777777" w:rsidR="006A43C9" w:rsidRPr="00CD6113" w:rsidRDefault="006A43C9">
            <w:pPr>
              <w:rPr>
                <w:rFonts w:ascii="Calibri Light" w:eastAsia="Times New Roman" w:hAnsi="Calibri Light" w:cs="Calibri Light"/>
              </w:rPr>
            </w:pPr>
            <w:r>
              <w:rPr>
                <w:rFonts w:ascii="Calibri Light" w:eastAsia="Times New Roman" w:hAnsi="Calibri Light" w:cs="Calibri Light"/>
              </w:rPr>
              <w:t>Oregon Conservation Education and Assistance Network</w:t>
            </w:r>
          </w:p>
        </w:tc>
      </w:tr>
      <w:tr w:rsidR="006A43C9" w:rsidRPr="00CD6113" w14:paraId="74333995" w14:textId="77777777">
        <w:trPr>
          <w:trHeight w:val="298"/>
        </w:trPr>
        <w:tc>
          <w:tcPr>
            <w:tcW w:w="1151" w:type="dxa"/>
            <w:noWrap/>
            <w:vAlign w:val="bottom"/>
            <w:hideMark/>
          </w:tcPr>
          <w:p w14:paraId="618258A3" w14:textId="77777777" w:rsidR="006A43C9" w:rsidRPr="00CD6113" w:rsidRDefault="006A43C9">
            <w:pPr>
              <w:jc w:val="right"/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ODA:</w:t>
            </w:r>
          </w:p>
        </w:tc>
        <w:tc>
          <w:tcPr>
            <w:tcW w:w="6139" w:type="dxa"/>
            <w:noWrap/>
            <w:vAlign w:val="bottom"/>
            <w:hideMark/>
          </w:tcPr>
          <w:p w14:paraId="608F4ABE" w14:textId="77777777" w:rsidR="006A43C9" w:rsidRPr="00CD6113" w:rsidRDefault="006A43C9">
            <w:pPr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Oregon Department of Agriculture</w:t>
            </w:r>
          </w:p>
        </w:tc>
      </w:tr>
      <w:tr w:rsidR="006A43C9" w:rsidRPr="00CD6113" w14:paraId="5A6B88A3" w14:textId="77777777">
        <w:trPr>
          <w:trHeight w:val="298"/>
        </w:trPr>
        <w:tc>
          <w:tcPr>
            <w:tcW w:w="1151" w:type="dxa"/>
            <w:noWrap/>
            <w:vAlign w:val="bottom"/>
            <w:hideMark/>
          </w:tcPr>
          <w:p w14:paraId="6C34EBCF" w14:textId="77777777" w:rsidR="006A43C9" w:rsidRPr="00CD6113" w:rsidRDefault="006A43C9">
            <w:pPr>
              <w:jc w:val="right"/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ODF:</w:t>
            </w:r>
          </w:p>
        </w:tc>
        <w:tc>
          <w:tcPr>
            <w:tcW w:w="6139" w:type="dxa"/>
            <w:noWrap/>
            <w:vAlign w:val="bottom"/>
            <w:hideMark/>
          </w:tcPr>
          <w:p w14:paraId="45474694" w14:textId="77777777" w:rsidR="006A43C9" w:rsidRPr="00CD6113" w:rsidRDefault="006A43C9">
            <w:pPr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Oregon Department of Forestry</w:t>
            </w:r>
          </w:p>
        </w:tc>
      </w:tr>
      <w:tr w:rsidR="006A43C9" w:rsidRPr="00CD6113" w14:paraId="06A03322" w14:textId="77777777">
        <w:trPr>
          <w:trHeight w:val="298"/>
        </w:trPr>
        <w:tc>
          <w:tcPr>
            <w:tcW w:w="1151" w:type="dxa"/>
            <w:noWrap/>
            <w:vAlign w:val="bottom"/>
            <w:hideMark/>
          </w:tcPr>
          <w:p w14:paraId="6A65AC21" w14:textId="77777777" w:rsidR="006A43C9" w:rsidRPr="00CD6113" w:rsidRDefault="006A43C9">
            <w:pPr>
              <w:jc w:val="right"/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OEM:</w:t>
            </w:r>
          </w:p>
        </w:tc>
        <w:tc>
          <w:tcPr>
            <w:tcW w:w="6139" w:type="dxa"/>
            <w:noWrap/>
            <w:vAlign w:val="bottom"/>
            <w:hideMark/>
          </w:tcPr>
          <w:p w14:paraId="598962CD" w14:textId="77777777" w:rsidR="006A43C9" w:rsidRPr="00CD6113" w:rsidRDefault="006A43C9">
            <w:pPr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Office of Emergency Management</w:t>
            </w:r>
          </w:p>
        </w:tc>
      </w:tr>
      <w:tr w:rsidR="006A43C9" w:rsidRPr="00CD6113" w14:paraId="0BFD1B9E" w14:textId="77777777">
        <w:trPr>
          <w:trHeight w:val="298"/>
        </w:trPr>
        <w:tc>
          <w:tcPr>
            <w:tcW w:w="1151" w:type="dxa"/>
            <w:noWrap/>
            <w:vAlign w:val="bottom"/>
            <w:hideMark/>
          </w:tcPr>
          <w:p w14:paraId="4AD65EF7" w14:textId="77777777" w:rsidR="006A43C9" w:rsidRPr="00CD6113" w:rsidRDefault="006A43C9">
            <w:pPr>
              <w:jc w:val="right"/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ORS:</w:t>
            </w:r>
          </w:p>
        </w:tc>
        <w:tc>
          <w:tcPr>
            <w:tcW w:w="6139" w:type="dxa"/>
            <w:noWrap/>
            <w:vAlign w:val="bottom"/>
            <w:hideMark/>
          </w:tcPr>
          <w:p w14:paraId="1D060BBD" w14:textId="77777777" w:rsidR="006A43C9" w:rsidRPr="00CD6113" w:rsidRDefault="006A43C9">
            <w:pPr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Oregon Revised Statutes</w:t>
            </w:r>
          </w:p>
        </w:tc>
      </w:tr>
      <w:tr w:rsidR="006A43C9" w:rsidRPr="00CD6113" w14:paraId="7B68AA1C" w14:textId="77777777">
        <w:trPr>
          <w:trHeight w:val="298"/>
        </w:trPr>
        <w:tc>
          <w:tcPr>
            <w:tcW w:w="1151" w:type="dxa"/>
            <w:noWrap/>
            <w:vAlign w:val="bottom"/>
            <w:hideMark/>
          </w:tcPr>
          <w:p w14:paraId="08193A98" w14:textId="77777777" w:rsidR="006A43C9" w:rsidRPr="00CD6113" w:rsidRDefault="006A43C9">
            <w:pPr>
              <w:jc w:val="right"/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OSU:</w:t>
            </w:r>
          </w:p>
        </w:tc>
        <w:tc>
          <w:tcPr>
            <w:tcW w:w="6139" w:type="dxa"/>
            <w:noWrap/>
            <w:vAlign w:val="bottom"/>
            <w:hideMark/>
          </w:tcPr>
          <w:p w14:paraId="4AE9838E" w14:textId="77777777" w:rsidR="006A43C9" w:rsidRPr="00CD6113" w:rsidRDefault="006A43C9">
            <w:pPr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Oregon State University</w:t>
            </w:r>
          </w:p>
        </w:tc>
      </w:tr>
      <w:tr w:rsidR="006A43C9" w:rsidRPr="00CD6113" w14:paraId="373806F2" w14:textId="77777777">
        <w:trPr>
          <w:trHeight w:val="298"/>
        </w:trPr>
        <w:tc>
          <w:tcPr>
            <w:tcW w:w="1151" w:type="dxa"/>
            <w:noWrap/>
            <w:vAlign w:val="bottom"/>
            <w:hideMark/>
          </w:tcPr>
          <w:p w14:paraId="7952F7F8" w14:textId="77777777" w:rsidR="006A43C9" w:rsidRPr="00CD6113" w:rsidRDefault="006A43C9">
            <w:pPr>
              <w:jc w:val="right"/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OWEB:</w:t>
            </w:r>
          </w:p>
        </w:tc>
        <w:tc>
          <w:tcPr>
            <w:tcW w:w="6139" w:type="dxa"/>
            <w:noWrap/>
            <w:vAlign w:val="bottom"/>
            <w:hideMark/>
          </w:tcPr>
          <w:p w14:paraId="7EFFD269" w14:textId="77777777" w:rsidR="006A43C9" w:rsidRPr="00CD6113" w:rsidRDefault="006A43C9">
            <w:pPr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Oregon Watershed Enhancement Board</w:t>
            </w:r>
          </w:p>
        </w:tc>
      </w:tr>
      <w:tr w:rsidR="006A43C9" w:rsidRPr="00CD6113" w14:paraId="1F3ECF01" w14:textId="77777777">
        <w:trPr>
          <w:trHeight w:val="298"/>
        </w:trPr>
        <w:tc>
          <w:tcPr>
            <w:tcW w:w="1151" w:type="dxa"/>
            <w:noWrap/>
            <w:vAlign w:val="bottom"/>
            <w:hideMark/>
          </w:tcPr>
          <w:p w14:paraId="7B6F550A" w14:textId="77777777" w:rsidR="006A43C9" w:rsidRPr="00CD6113" w:rsidRDefault="006A43C9">
            <w:pPr>
              <w:jc w:val="right"/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OWRD:</w:t>
            </w:r>
          </w:p>
        </w:tc>
        <w:tc>
          <w:tcPr>
            <w:tcW w:w="6139" w:type="dxa"/>
            <w:noWrap/>
            <w:vAlign w:val="bottom"/>
            <w:hideMark/>
          </w:tcPr>
          <w:p w14:paraId="791E6CBF" w14:textId="77777777" w:rsidR="006A43C9" w:rsidRPr="00CD6113" w:rsidRDefault="006A43C9">
            <w:pPr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Oregon Water Resources Department</w:t>
            </w:r>
          </w:p>
        </w:tc>
      </w:tr>
      <w:tr w:rsidR="006A43C9" w:rsidRPr="00CD6113" w14:paraId="639C4560" w14:textId="77777777">
        <w:trPr>
          <w:trHeight w:val="298"/>
        </w:trPr>
        <w:tc>
          <w:tcPr>
            <w:tcW w:w="1151" w:type="dxa"/>
            <w:noWrap/>
            <w:vAlign w:val="bottom"/>
            <w:hideMark/>
          </w:tcPr>
          <w:p w14:paraId="47981754" w14:textId="77777777" w:rsidR="006A43C9" w:rsidRPr="00CD6113" w:rsidRDefault="006A43C9">
            <w:pPr>
              <w:jc w:val="right"/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PSP:</w:t>
            </w:r>
          </w:p>
        </w:tc>
        <w:tc>
          <w:tcPr>
            <w:tcW w:w="6139" w:type="dxa"/>
            <w:noWrap/>
            <w:vAlign w:val="bottom"/>
            <w:hideMark/>
          </w:tcPr>
          <w:p w14:paraId="30C3D3AC" w14:textId="77777777" w:rsidR="006A43C9" w:rsidRPr="00CD6113" w:rsidRDefault="006A43C9">
            <w:pPr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Pesticide Stewardship Program</w:t>
            </w:r>
          </w:p>
        </w:tc>
      </w:tr>
      <w:tr w:rsidR="006A43C9" w:rsidRPr="00CD6113" w14:paraId="379C5306" w14:textId="77777777">
        <w:trPr>
          <w:trHeight w:val="298"/>
        </w:trPr>
        <w:tc>
          <w:tcPr>
            <w:tcW w:w="1151" w:type="dxa"/>
            <w:noWrap/>
            <w:vAlign w:val="bottom"/>
            <w:hideMark/>
          </w:tcPr>
          <w:p w14:paraId="7D1E502F" w14:textId="77777777" w:rsidR="006A43C9" w:rsidRPr="00CD6113" w:rsidRDefault="006A43C9">
            <w:pPr>
              <w:jc w:val="right"/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RBP:</w:t>
            </w:r>
          </w:p>
        </w:tc>
        <w:tc>
          <w:tcPr>
            <w:tcW w:w="6139" w:type="dxa"/>
            <w:noWrap/>
            <w:vAlign w:val="bottom"/>
            <w:hideMark/>
          </w:tcPr>
          <w:p w14:paraId="0EF712E3" w14:textId="77777777" w:rsidR="006A43C9" w:rsidRPr="00CD6113" w:rsidRDefault="006A43C9">
            <w:pPr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Rogue Basin Partnership</w:t>
            </w:r>
          </w:p>
        </w:tc>
      </w:tr>
      <w:tr w:rsidR="006A43C9" w:rsidRPr="00CD6113" w14:paraId="15593B8B" w14:textId="77777777">
        <w:trPr>
          <w:trHeight w:val="298"/>
        </w:trPr>
        <w:tc>
          <w:tcPr>
            <w:tcW w:w="1151" w:type="dxa"/>
            <w:noWrap/>
            <w:vAlign w:val="bottom"/>
            <w:hideMark/>
          </w:tcPr>
          <w:p w14:paraId="0329EEBE" w14:textId="77777777" w:rsidR="006A43C9" w:rsidRPr="00CD6113" w:rsidRDefault="006A43C9">
            <w:pPr>
              <w:jc w:val="right"/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RCPP:</w:t>
            </w:r>
          </w:p>
        </w:tc>
        <w:tc>
          <w:tcPr>
            <w:tcW w:w="6139" w:type="dxa"/>
            <w:noWrap/>
            <w:vAlign w:val="bottom"/>
            <w:hideMark/>
          </w:tcPr>
          <w:p w14:paraId="7AB88F2A" w14:textId="77777777" w:rsidR="006A43C9" w:rsidRPr="00CD6113" w:rsidRDefault="006A43C9">
            <w:pPr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Regional Conservation Partnership Program</w:t>
            </w:r>
          </w:p>
        </w:tc>
      </w:tr>
      <w:tr w:rsidR="006A43C9" w:rsidRPr="00CD6113" w14:paraId="2910D253" w14:textId="77777777">
        <w:trPr>
          <w:trHeight w:val="298"/>
        </w:trPr>
        <w:tc>
          <w:tcPr>
            <w:tcW w:w="1151" w:type="dxa"/>
            <w:noWrap/>
            <w:vAlign w:val="bottom"/>
            <w:hideMark/>
          </w:tcPr>
          <w:p w14:paraId="1B4E02AA" w14:textId="77777777" w:rsidR="006A43C9" w:rsidRPr="00CD6113" w:rsidRDefault="006A43C9">
            <w:pPr>
              <w:jc w:val="right"/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RRVID:</w:t>
            </w:r>
          </w:p>
        </w:tc>
        <w:tc>
          <w:tcPr>
            <w:tcW w:w="6139" w:type="dxa"/>
            <w:noWrap/>
            <w:vAlign w:val="bottom"/>
            <w:hideMark/>
          </w:tcPr>
          <w:p w14:paraId="1AC8EBF5" w14:textId="77777777" w:rsidR="006A43C9" w:rsidRPr="00CD6113" w:rsidRDefault="006A43C9">
            <w:pPr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Rogue River Valley Irrigation District</w:t>
            </w:r>
          </w:p>
        </w:tc>
      </w:tr>
      <w:tr w:rsidR="006A43C9" w:rsidRPr="00CD6113" w14:paraId="1A773AEE" w14:textId="77777777">
        <w:trPr>
          <w:trHeight w:val="298"/>
        </w:trPr>
        <w:tc>
          <w:tcPr>
            <w:tcW w:w="1151" w:type="dxa"/>
            <w:noWrap/>
            <w:vAlign w:val="bottom"/>
            <w:hideMark/>
          </w:tcPr>
          <w:p w14:paraId="05617619" w14:textId="77777777" w:rsidR="006A43C9" w:rsidRPr="00CD6113" w:rsidRDefault="006A43C9">
            <w:pPr>
              <w:jc w:val="right"/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RRWC:</w:t>
            </w:r>
          </w:p>
        </w:tc>
        <w:tc>
          <w:tcPr>
            <w:tcW w:w="6139" w:type="dxa"/>
            <w:noWrap/>
            <w:vAlign w:val="bottom"/>
            <w:hideMark/>
          </w:tcPr>
          <w:p w14:paraId="06FC5C8D" w14:textId="77777777" w:rsidR="006A43C9" w:rsidRPr="00CD6113" w:rsidRDefault="006A43C9">
            <w:pPr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Rogue River Watershed Council</w:t>
            </w:r>
          </w:p>
        </w:tc>
      </w:tr>
      <w:tr w:rsidR="006A43C9" w:rsidRPr="00CD6113" w14:paraId="3EA2377C" w14:textId="77777777">
        <w:trPr>
          <w:trHeight w:val="298"/>
        </w:trPr>
        <w:tc>
          <w:tcPr>
            <w:tcW w:w="1151" w:type="dxa"/>
            <w:noWrap/>
            <w:vAlign w:val="bottom"/>
            <w:hideMark/>
          </w:tcPr>
          <w:p w14:paraId="6B1C8EA8" w14:textId="77777777" w:rsidR="006A43C9" w:rsidRPr="00CD6113" w:rsidRDefault="006A43C9">
            <w:pPr>
              <w:jc w:val="right"/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RVCOG:</w:t>
            </w:r>
          </w:p>
        </w:tc>
        <w:tc>
          <w:tcPr>
            <w:tcW w:w="6139" w:type="dxa"/>
            <w:noWrap/>
            <w:vAlign w:val="bottom"/>
            <w:hideMark/>
          </w:tcPr>
          <w:p w14:paraId="4199A6D6" w14:textId="77777777" w:rsidR="006A43C9" w:rsidRPr="00CD6113" w:rsidRDefault="006A43C9">
            <w:pPr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Rogue Valley Council of Governments</w:t>
            </w:r>
          </w:p>
        </w:tc>
      </w:tr>
      <w:tr w:rsidR="006A43C9" w:rsidRPr="00CD6113" w14:paraId="61CAFDE8" w14:textId="77777777">
        <w:trPr>
          <w:trHeight w:val="298"/>
        </w:trPr>
        <w:tc>
          <w:tcPr>
            <w:tcW w:w="1151" w:type="dxa"/>
            <w:noWrap/>
            <w:vAlign w:val="bottom"/>
            <w:hideMark/>
          </w:tcPr>
          <w:p w14:paraId="70375E6B" w14:textId="77777777" w:rsidR="006A43C9" w:rsidRPr="00CD6113" w:rsidRDefault="006A43C9">
            <w:pPr>
              <w:jc w:val="right"/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SDAO:</w:t>
            </w:r>
          </w:p>
        </w:tc>
        <w:tc>
          <w:tcPr>
            <w:tcW w:w="6139" w:type="dxa"/>
            <w:noWrap/>
            <w:vAlign w:val="bottom"/>
            <w:hideMark/>
          </w:tcPr>
          <w:p w14:paraId="172E2EED" w14:textId="77777777" w:rsidR="006A43C9" w:rsidRPr="00CD6113" w:rsidRDefault="006A43C9">
            <w:pPr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Special District Association of Oregon</w:t>
            </w:r>
          </w:p>
        </w:tc>
      </w:tr>
      <w:tr w:rsidR="006A43C9" w:rsidRPr="00CD6113" w14:paraId="4BE403AD" w14:textId="77777777">
        <w:trPr>
          <w:trHeight w:val="298"/>
        </w:trPr>
        <w:tc>
          <w:tcPr>
            <w:tcW w:w="1151" w:type="dxa"/>
            <w:noWrap/>
            <w:vAlign w:val="bottom"/>
            <w:hideMark/>
          </w:tcPr>
          <w:p w14:paraId="437B95E2" w14:textId="77777777" w:rsidR="006A43C9" w:rsidRPr="00CD6113" w:rsidRDefault="006A43C9">
            <w:pPr>
              <w:jc w:val="right"/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SORE:</w:t>
            </w:r>
          </w:p>
        </w:tc>
        <w:tc>
          <w:tcPr>
            <w:tcW w:w="6139" w:type="dxa"/>
            <w:noWrap/>
            <w:vAlign w:val="bottom"/>
            <w:hideMark/>
          </w:tcPr>
          <w:p w14:paraId="7731C874" w14:textId="77777777" w:rsidR="006A43C9" w:rsidRPr="00CD6113" w:rsidRDefault="006A43C9">
            <w:pPr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Southern Oregon Regional Envirothon</w:t>
            </w:r>
          </w:p>
        </w:tc>
      </w:tr>
      <w:tr w:rsidR="006A43C9" w:rsidRPr="00CD6113" w14:paraId="5743210E" w14:textId="77777777">
        <w:trPr>
          <w:trHeight w:val="298"/>
        </w:trPr>
        <w:tc>
          <w:tcPr>
            <w:tcW w:w="1151" w:type="dxa"/>
            <w:noWrap/>
            <w:vAlign w:val="bottom"/>
            <w:hideMark/>
          </w:tcPr>
          <w:p w14:paraId="056DCF4E" w14:textId="77777777" w:rsidR="006A43C9" w:rsidRPr="00CD6113" w:rsidRDefault="006A43C9">
            <w:pPr>
              <w:jc w:val="right"/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SOREC:</w:t>
            </w:r>
          </w:p>
        </w:tc>
        <w:tc>
          <w:tcPr>
            <w:tcW w:w="6139" w:type="dxa"/>
            <w:noWrap/>
            <w:vAlign w:val="bottom"/>
            <w:hideMark/>
          </w:tcPr>
          <w:p w14:paraId="60B69370" w14:textId="77777777" w:rsidR="006A43C9" w:rsidRPr="00CD6113" w:rsidRDefault="006A43C9">
            <w:pPr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Southern Oregon Research &amp; Extension Center</w:t>
            </w:r>
          </w:p>
        </w:tc>
      </w:tr>
      <w:tr w:rsidR="006A43C9" w:rsidRPr="00CD6113" w14:paraId="23CD42E8" w14:textId="77777777">
        <w:trPr>
          <w:trHeight w:val="298"/>
        </w:trPr>
        <w:tc>
          <w:tcPr>
            <w:tcW w:w="1151" w:type="dxa"/>
            <w:noWrap/>
            <w:vAlign w:val="bottom"/>
            <w:hideMark/>
          </w:tcPr>
          <w:p w14:paraId="4557E91B" w14:textId="77777777" w:rsidR="006A43C9" w:rsidRPr="00CD6113" w:rsidRDefault="006A43C9">
            <w:pPr>
              <w:jc w:val="right"/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SOW:</w:t>
            </w:r>
          </w:p>
        </w:tc>
        <w:tc>
          <w:tcPr>
            <w:tcW w:w="6139" w:type="dxa"/>
            <w:noWrap/>
            <w:vAlign w:val="bottom"/>
            <w:hideMark/>
          </w:tcPr>
          <w:p w14:paraId="58969489" w14:textId="77777777" w:rsidR="006A43C9" w:rsidRPr="00CD6113" w:rsidRDefault="006A43C9">
            <w:pPr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Scope of Work</w:t>
            </w:r>
          </w:p>
        </w:tc>
      </w:tr>
      <w:tr w:rsidR="006A43C9" w:rsidRPr="00CD6113" w14:paraId="27B356EE" w14:textId="77777777">
        <w:trPr>
          <w:trHeight w:val="298"/>
        </w:trPr>
        <w:tc>
          <w:tcPr>
            <w:tcW w:w="1151" w:type="dxa"/>
            <w:noWrap/>
            <w:vAlign w:val="bottom"/>
            <w:hideMark/>
          </w:tcPr>
          <w:p w14:paraId="148C90C8" w14:textId="77777777" w:rsidR="006A43C9" w:rsidRPr="00CD6113" w:rsidRDefault="006A43C9">
            <w:pPr>
              <w:jc w:val="right"/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SWAT:</w:t>
            </w:r>
          </w:p>
        </w:tc>
        <w:tc>
          <w:tcPr>
            <w:tcW w:w="6139" w:type="dxa"/>
            <w:noWrap/>
            <w:vAlign w:val="bottom"/>
            <w:hideMark/>
          </w:tcPr>
          <w:p w14:paraId="6F9AFB9B" w14:textId="77777777" w:rsidR="006A43C9" w:rsidRPr="00CD6113" w:rsidRDefault="006A43C9">
            <w:pPr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Student Watershed Assessment Team</w:t>
            </w:r>
          </w:p>
        </w:tc>
      </w:tr>
      <w:tr w:rsidR="006A43C9" w:rsidRPr="00CD6113" w14:paraId="1E6E5AC4" w14:textId="77777777">
        <w:trPr>
          <w:trHeight w:val="298"/>
        </w:trPr>
        <w:tc>
          <w:tcPr>
            <w:tcW w:w="1151" w:type="dxa"/>
            <w:noWrap/>
            <w:vAlign w:val="bottom"/>
            <w:hideMark/>
          </w:tcPr>
          <w:p w14:paraId="261AB869" w14:textId="77777777" w:rsidR="006A43C9" w:rsidRPr="00CD6113" w:rsidRDefault="006A43C9">
            <w:pPr>
              <w:jc w:val="right"/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SWCC:</w:t>
            </w:r>
          </w:p>
        </w:tc>
        <w:tc>
          <w:tcPr>
            <w:tcW w:w="6139" w:type="dxa"/>
            <w:noWrap/>
            <w:vAlign w:val="bottom"/>
            <w:hideMark/>
          </w:tcPr>
          <w:p w14:paraId="6A2166B7" w14:textId="77777777" w:rsidR="006A43C9" w:rsidRPr="00CD6113" w:rsidRDefault="006A43C9">
            <w:pPr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Soil &amp; Water Conservation Commission</w:t>
            </w:r>
          </w:p>
        </w:tc>
      </w:tr>
      <w:tr w:rsidR="006A43C9" w:rsidRPr="00CD6113" w14:paraId="136DE2A5" w14:textId="77777777">
        <w:trPr>
          <w:trHeight w:val="298"/>
        </w:trPr>
        <w:tc>
          <w:tcPr>
            <w:tcW w:w="1151" w:type="dxa"/>
            <w:noWrap/>
            <w:vAlign w:val="bottom"/>
            <w:hideMark/>
          </w:tcPr>
          <w:p w14:paraId="0A9CD458" w14:textId="77777777" w:rsidR="006A43C9" w:rsidRPr="00CD6113" w:rsidRDefault="006A43C9">
            <w:pPr>
              <w:jc w:val="right"/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TFT:</w:t>
            </w:r>
          </w:p>
        </w:tc>
        <w:tc>
          <w:tcPr>
            <w:tcW w:w="6139" w:type="dxa"/>
            <w:noWrap/>
            <w:vAlign w:val="bottom"/>
            <w:hideMark/>
          </w:tcPr>
          <w:p w14:paraId="3D8ADDDB" w14:textId="77777777" w:rsidR="006A43C9" w:rsidRPr="00CD6113" w:rsidRDefault="006A43C9">
            <w:pPr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The Freshwater Trust</w:t>
            </w:r>
          </w:p>
        </w:tc>
      </w:tr>
      <w:tr w:rsidR="006A43C9" w:rsidRPr="00CD6113" w14:paraId="48AE7189" w14:textId="77777777">
        <w:trPr>
          <w:trHeight w:val="298"/>
        </w:trPr>
        <w:tc>
          <w:tcPr>
            <w:tcW w:w="1151" w:type="dxa"/>
            <w:noWrap/>
            <w:vAlign w:val="bottom"/>
            <w:hideMark/>
          </w:tcPr>
          <w:p w14:paraId="799C7D60" w14:textId="77777777" w:rsidR="006A43C9" w:rsidRPr="00CD6113" w:rsidRDefault="006A43C9">
            <w:pPr>
              <w:jc w:val="right"/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TID:</w:t>
            </w:r>
          </w:p>
        </w:tc>
        <w:tc>
          <w:tcPr>
            <w:tcW w:w="6139" w:type="dxa"/>
            <w:noWrap/>
            <w:vAlign w:val="bottom"/>
            <w:hideMark/>
          </w:tcPr>
          <w:p w14:paraId="0382B6E0" w14:textId="77777777" w:rsidR="006A43C9" w:rsidRPr="00CD6113" w:rsidRDefault="006A43C9">
            <w:pPr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Talent Irrigation District</w:t>
            </w:r>
          </w:p>
        </w:tc>
      </w:tr>
      <w:tr w:rsidR="006A43C9" w:rsidRPr="00CD6113" w14:paraId="36EAE19A" w14:textId="77777777">
        <w:trPr>
          <w:trHeight w:val="298"/>
        </w:trPr>
        <w:tc>
          <w:tcPr>
            <w:tcW w:w="1151" w:type="dxa"/>
            <w:noWrap/>
            <w:vAlign w:val="bottom"/>
            <w:hideMark/>
          </w:tcPr>
          <w:p w14:paraId="67467D84" w14:textId="77777777" w:rsidR="006A43C9" w:rsidRPr="00CD6113" w:rsidRDefault="006A43C9">
            <w:pPr>
              <w:jc w:val="right"/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USFS</w:t>
            </w:r>
            <w:r>
              <w:rPr>
                <w:rFonts w:ascii="Calibri Light" w:eastAsia="Times New Roman" w:hAnsi="Calibri Light" w:cs="Calibri Light"/>
              </w:rPr>
              <w:t>:</w:t>
            </w:r>
          </w:p>
        </w:tc>
        <w:tc>
          <w:tcPr>
            <w:tcW w:w="6139" w:type="dxa"/>
            <w:noWrap/>
            <w:vAlign w:val="bottom"/>
            <w:hideMark/>
          </w:tcPr>
          <w:p w14:paraId="164A2E9C" w14:textId="77777777" w:rsidR="006A43C9" w:rsidRPr="00CD6113" w:rsidRDefault="006A43C9">
            <w:pPr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United States Forest Service</w:t>
            </w:r>
          </w:p>
        </w:tc>
      </w:tr>
      <w:tr w:rsidR="006A43C9" w:rsidRPr="00CD6113" w14:paraId="4450EDF5" w14:textId="77777777">
        <w:trPr>
          <w:trHeight w:val="298"/>
        </w:trPr>
        <w:tc>
          <w:tcPr>
            <w:tcW w:w="1151" w:type="dxa"/>
            <w:noWrap/>
            <w:vAlign w:val="bottom"/>
            <w:hideMark/>
          </w:tcPr>
          <w:p w14:paraId="6BDD9CFF" w14:textId="77777777" w:rsidR="006A43C9" w:rsidRPr="00CD6113" w:rsidRDefault="006A43C9">
            <w:pPr>
              <w:jc w:val="right"/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WOCRE:</w:t>
            </w:r>
          </w:p>
        </w:tc>
        <w:tc>
          <w:tcPr>
            <w:tcW w:w="6139" w:type="dxa"/>
            <w:noWrap/>
            <w:vAlign w:val="bottom"/>
            <w:hideMark/>
          </w:tcPr>
          <w:p w14:paraId="2FDCCA7D" w14:textId="77777777" w:rsidR="006A43C9" w:rsidRPr="00CD6113" w:rsidRDefault="006A43C9">
            <w:pPr>
              <w:rPr>
                <w:rFonts w:ascii="Calibri Light" w:eastAsia="Times New Roman" w:hAnsi="Calibri Light" w:cs="Calibri Light"/>
              </w:rPr>
            </w:pPr>
            <w:r w:rsidRPr="00CD6113">
              <w:rPr>
                <w:rFonts w:ascii="Calibri Light" w:eastAsia="Times New Roman" w:hAnsi="Calibri Light" w:cs="Calibri Light"/>
              </w:rPr>
              <w:t>Western Oregon Cascades Recovery Effort</w:t>
            </w:r>
          </w:p>
        </w:tc>
      </w:tr>
    </w:tbl>
    <w:p w14:paraId="6C27CCE1" w14:textId="77777777" w:rsidR="006A43C9" w:rsidRPr="00644F57" w:rsidRDefault="006A43C9" w:rsidP="00DF552D">
      <w:pPr>
        <w:tabs>
          <w:tab w:val="right" w:pos="720"/>
          <w:tab w:val="right" w:leader="dot" w:pos="9360"/>
        </w:tabs>
        <w:spacing w:line="249" w:lineRule="auto"/>
        <w:rPr>
          <w:rFonts w:asciiTheme="minorHAnsi" w:hAnsiTheme="minorHAnsi" w:cstheme="minorHAnsi"/>
          <w:i/>
          <w:color w:val="181818"/>
          <w:w w:val="105"/>
          <w:sz w:val="20"/>
          <w:szCs w:val="20"/>
        </w:rPr>
      </w:pPr>
    </w:p>
    <w:sectPr w:rsidR="006A43C9" w:rsidRPr="00644F57" w:rsidSect="0046740A">
      <w:headerReference w:type="default" r:id="rId12"/>
      <w:footerReference w:type="default" r:id="rId13"/>
      <w:footerReference w:type="first" r:id="rId14"/>
      <w:pgSz w:w="12240" w:h="15840"/>
      <w:pgMar w:top="1080" w:right="1440" w:bottom="540" w:left="1440" w:header="540" w:footer="50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46FC1E" w14:textId="77777777" w:rsidR="001B417D" w:rsidRDefault="001B417D" w:rsidP="00104616">
      <w:r>
        <w:separator/>
      </w:r>
    </w:p>
  </w:endnote>
  <w:endnote w:type="continuationSeparator" w:id="0">
    <w:p w14:paraId="33745BB7" w14:textId="77777777" w:rsidR="001B417D" w:rsidRDefault="001B417D" w:rsidP="00104616">
      <w:r>
        <w:continuationSeparator/>
      </w:r>
    </w:p>
  </w:endnote>
  <w:endnote w:type="continuationNotice" w:id="1">
    <w:p w14:paraId="231999F3" w14:textId="77777777" w:rsidR="001B417D" w:rsidRDefault="001B417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2D442" w14:textId="7059B451" w:rsidR="0064515F" w:rsidRPr="00715802" w:rsidRDefault="0064515F" w:rsidP="00E1367A">
    <w:pPr>
      <w:jc w:val="right"/>
      <w:rPr>
        <w:rFonts w:asciiTheme="minorHAnsi" w:hAnsiTheme="minorHAnsi" w:cstheme="minorHAnsi"/>
        <w:i/>
        <w:color w:val="181818"/>
        <w:spacing w:val="-2"/>
      </w:rPr>
    </w:pPr>
    <w:r w:rsidRPr="00715802">
      <w:rPr>
        <w:rFonts w:asciiTheme="minorHAnsi" w:hAnsiTheme="minorHAnsi" w:cstheme="minorHAnsi"/>
        <w:bCs/>
        <w:i/>
        <w:iCs/>
        <w:color w:val="181818"/>
        <w:spacing w:val="-2"/>
      </w:rPr>
      <w:t>*See board packet</w:t>
    </w:r>
  </w:p>
  <w:p w14:paraId="48977939" w14:textId="2B61DD92" w:rsidR="0064515F" w:rsidRPr="00104616" w:rsidRDefault="0064515F" w:rsidP="00D7368E">
    <w:pPr>
      <w:ind w:right="-159"/>
      <w:jc w:val="center"/>
      <w:rPr>
        <w:color w:val="008000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D8A58" w14:textId="0DDD6374" w:rsidR="0064515F" w:rsidRPr="00FE781E" w:rsidRDefault="0064515F" w:rsidP="00FE781E">
    <w:pPr>
      <w:pStyle w:val="Footer"/>
      <w:jc w:val="right"/>
      <w:rPr>
        <w:i/>
        <w:iCs/>
        <w:sz w:val="20"/>
        <w:szCs w:val="20"/>
      </w:rPr>
    </w:pPr>
    <w:r w:rsidRPr="00FE781E">
      <w:rPr>
        <w:i/>
        <w:iCs/>
        <w:sz w:val="20"/>
        <w:szCs w:val="20"/>
      </w:rPr>
      <w:t>*</w:t>
    </w:r>
    <w:r>
      <w:rPr>
        <w:i/>
        <w:iCs/>
        <w:sz w:val="20"/>
        <w:szCs w:val="20"/>
      </w:rPr>
      <w:t xml:space="preserve">See </w:t>
    </w:r>
    <w:r w:rsidRPr="00FE781E">
      <w:rPr>
        <w:i/>
        <w:iCs/>
        <w:sz w:val="20"/>
        <w:szCs w:val="20"/>
      </w:rPr>
      <w:t>board packet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2A7907" w14:textId="77777777" w:rsidR="001B417D" w:rsidRDefault="001B417D" w:rsidP="00104616">
      <w:bookmarkStart w:id="0" w:name="_Hlk134700555"/>
      <w:bookmarkEnd w:id="0"/>
      <w:r>
        <w:separator/>
      </w:r>
    </w:p>
  </w:footnote>
  <w:footnote w:type="continuationSeparator" w:id="0">
    <w:p w14:paraId="14FABE51" w14:textId="77777777" w:rsidR="001B417D" w:rsidRDefault="001B417D" w:rsidP="00104616">
      <w:r>
        <w:continuationSeparator/>
      </w:r>
    </w:p>
  </w:footnote>
  <w:footnote w:type="continuationNotice" w:id="1">
    <w:p w14:paraId="7D718C53" w14:textId="77777777" w:rsidR="001B417D" w:rsidRDefault="001B417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4DC2A" w14:textId="48A6BB9F" w:rsidR="0064515F" w:rsidRDefault="0064515F" w:rsidP="008B2C83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53EFB"/>
    <w:multiLevelType w:val="hybridMultilevel"/>
    <w:tmpl w:val="61C2E8A0"/>
    <w:lvl w:ilvl="0" w:tplc="CDA4C5CA">
      <w:numFmt w:val="bullet"/>
      <w:lvlText w:val="-"/>
      <w:lvlJc w:val="left"/>
      <w:pPr>
        <w:ind w:left="900" w:hanging="360"/>
      </w:pPr>
      <w:rPr>
        <w:rFonts w:ascii="Calibri" w:eastAsia="Arial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10BE0214"/>
    <w:multiLevelType w:val="hybridMultilevel"/>
    <w:tmpl w:val="9C2484B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15AE71F9"/>
    <w:multiLevelType w:val="hybridMultilevel"/>
    <w:tmpl w:val="BACA4DCC"/>
    <w:lvl w:ilvl="0" w:tplc="D4961F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0" w:hanging="360"/>
      </w:pPr>
    </w:lvl>
    <w:lvl w:ilvl="2" w:tplc="5F76ADAE">
      <w:start w:val="1"/>
      <w:numFmt w:val="lowerLetter"/>
      <w:lvlText w:val="%3)"/>
      <w:lvlJc w:val="left"/>
      <w:pPr>
        <w:ind w:left="900" w:hanging="360"/>
      </w:pPr>
      <w:rPr>
        <w:i w:val="0"/>
        <w:iCs w:val="0"/>
      </w:rPr>
    </w:lvl>
    <w:lvl w:ilvl="3" w:tplc="04090011">
      <w:start w:val="1"/>
      <w:numFmt w:val="decimal"/>
      <w:lvlText w:val="%4)"/>
      <w:lvlJc w:val="left"/>
      <w:pPr>
        <w:ind w:left="1440" w:hanging="360"/>
      </w:pPr>
    </w:lvl>
    <w:lvl w:ilvl="4" w:tplc="04090019">
      <w:start w:val="1"/>
      <w:numFmt w:val="lowerLetter"/>
      <w:lvlText w:val="%5."/>
      <w:lvlJc w:val="left"/>
      <w:pPr>
        <w:ind w:left="2160" w:hanging="360"/>
      </w:pPr>
    </w:lvl>
    <w:lvl w:ilvl="5" w:tplc="806AC628">
      <w:start w:val="1"/>
      <w:numFmt w:val="decimal"/>
      <w:lvlText w:val="%6)"/>
      <w:lvlJc w:val="left"/>
      <w:pPr>
        <w:ind w:left="3060" w:hanging="360"/>
      </w:pPr>
      <w:rPr>
        <w:rFonts w:hint="default"/>
      </w:rPr>
    </w:lvl>
    <w:lvl w:ilvl="6" w:tplc="F9E2D792">
      <w:start w:val="1"/>
      <w:numFmt w:val="bullet"/>
      <w:lvlText w:val="-"/>
      <w:lvlJc w:val="left"/>
      <w:pPr>
        <w:ind w:left="3600" w:hanging="360"/>
      </w:pPr>
      <w:rPr>
        <w:rFonts w:ascii="Calibri" w:eastAsia="Arial" w:hAnsi="Calibri" w:cs="Calibri" w:hint="default"/>
      </w:rPr>
    </w:lvl>
    <w:lvl w:ilvl="7" w:tplc="04090019" w:tentative="1">
      <w:start w:val="1"/>
      <w:numFmt w:val="lowerLetter"/>
      <w:lvlText w:val="%8."/>
      <w:lvlJc w:val="left"/>
      <w:pPr>
        <w:ind w:left="4320" w:hanging="360"/>
      </w:pPr>
    </w:lvl>
    <w:lvl w:ilvl="8" w:tplc="0409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3" w15:restartNumberingAfterBreak="0">
    <w:nsid w:val="1B067D35"/>
    <w:multiLevelType w:val="hybridMultilevel"/>
    <w:tmpl w:val="5BC274DA"/>
    <w:lvl w:ilvl="0" w:tplc="2AD6D72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210A2E72"/>
    <w:multiLevelType w:val="hybridMultilevel"/>
    <w:tmpl w:val="0CFC6C72"/>
    <w:lvl w:ilvl="0" w:tplc="D4961F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1606A0"/>
    <w:multiLevelType w:val="hybridMultilevel"/>
    <w:tmpl w:val="6900C0B0"/>
    <w:lvl w:ilvl="0" w:tplc="0DC20FA4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5F56278"/>
    <w:multiLevelType w:val="hybridMultilevel"/>
    <w:tmpl w:val="364ED742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71A0A7D"/>
    <w:multiLevelType w:val="hybridMultilevel"/>
    <w:tmpl w:val="629C67AA"/>
    <w:lvl w:ilvl="0" w:tplc="D4961F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73683D13"/>
    <w:multiLevelType w:val="multilevel"/>
    <w:tmpl w:val="7CEE41E6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entative="1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</w:lvl>
    <w:lvl w:ilvl="2" w:tentative="1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entative="1">
      <w:start w:val="1"/>
      <w:numFmt w:val="decimal"/>
      <w:lvlText w:val="%5."/>
      <w:lvlJc w:val="left"/>
      <w:pPr>
        <w:tabs>
          <w:tab w:val="num" w:pos="4140"/>
        </w:tabs>
        <w:ind w:left="4140" w:hanging="360"/>
      </w:pPr>
    </w:lvl>
    <w:lvl w:ilvl="5" w:tentative="1">
      <w:start w:val="1"/>
      <w:numFmt w:val="decimal"/>
      <w:lvlText w:val="%6."/>
      <w:lvlJc w:val="left"/>
      <w:pPr>
        <w:tabs>
          <w:tab w:val="num" w:pos="4860"/>
        </w:tabs>
        <w:ind w:left="4860" w:hanging="360"/>
      </w:pPr>
    </w:lvl>
    <w:lvl w:ilvl="6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entative="1">
      <w:start w:val="1"/>
      <w:numFmt w:val="decimal"/>
      <w:lvlText w:val="%8."/>
      <w:lvlJc w:val="left"/>
      <w:pPr>
        <w:tabs>
          <w:tab w:val="num" w:pos="6300"/>
        </w:tabs>
        <w:ind w:left="6300" w:hanging="360"/>
      </w:pPr>
    </w:lvl>
    <w:lvl w:ilvl="8" w:tentative="1">
      <w:start w:val="1"/>
      <w:numFmt w:val="decimal"/>
      <w:lvlText w:val="%9."/>
      <w:lvlJc w:val="left"/>
      <w:pPr>
        <w:tabs>
          <w:tab w:val="num" w:pos="7020"/>
        </w:tabs>
        <w:ind w:left="7020" w:hanging="360"/>
      </w:pPr>
    </w:lvl>
  </w:abstractNum>
  <w:num w:numId="1" w16cid:durableId="1192111143">
    <w:abstractNumId w:val="8"/>
  </w:num>
  <w:num w:numId="2" w16cid:durableId="1439909000">
    <w:abstractNumId w:val="0"/>
  </w:num>
  <w:num w:numId="3" w16cid:durableId="1493595137">
    <w:abstractNumId w:val="2"/>
  </w:num>
  <w:num w:numId="4" w16cid:durableId="1619799446">
    <w:abstractNumId w:val="6"/>
  </w:num>
  <w:num w:numId="5" w16cid:durableId="1630043821">
    <w:abstractNumId w:val="5"/>
  </w:num>
  <w:num w:numId="6" w16cid:durableId="1693801667">
    <w:abstractNumId w:val="7"/>
  </w:num>
  <w:num w:numId="7" w16cid:durableId="2128966924">
    <w:abstractNumId w:val="4"/>
  </w:num>
  <w:num w:numId="8" w16cid:durableId="377709464">
    <w:abstractNumId w:val="1"/>
  </w:num>
  <w:num w:numId="9" w16cid:durableId="9937238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616"/>
    <w:rsid w:val="00000287"/>
    <w:rsid w:val="00000B75"/>
    <w:rsid w:val="0000192A"/>
    <w:rsid w:val="000106E1"/>
    <w:rsid w:val="00011344"/>
    <w:rsid w:val="0001271A"/>
    <w:rsid w:val="0001447D"/>
    <w:rsid w:val="000145D6"/>
    <w:rsid w:val="00014F5D"/>
    <w:rsid w:val="00016C89"/>
    <w:rsid w:val="0002589D"/>
    <w:rsid w:val="00025AAB"/>
    <w:rsid w:val="00027459"/>
    <w:rsid w:val="00030718"/>
    <w:rsid w:val="0003091B"/>
    <w:rsid w:val="00033D1E"/>
    <w:rsid w:val="00034639"/>
    <w:rsid w:val="00036F71"/>
    <w:rsid w:val="00037AD9"/>
    <w:rsid w:val="00040883"/>
    <w:rsid w:val="00041169"/>
    <w:rsid w:val="000413D3"/>
    <w:rsid w:val="0004208D"/>
    <w:rsid w:val="00044768"/>
    <w:rsid w:val="00044BDF"/>
    <w:rsid w:val="000459EC"/>
    <w:rsid w:val="00046D8F"/>
    <w:rsid w:val="00055D66"/>
    <w:rsid w:val="00057C02"/>
    <w:rsid w:val="00061F0A"/>
    <w:rsid w:val="000628C3"/>
    <w:rsid w:val="0006555C"/>
    <w:rsid w:val="00067227"/>
    <w:rsid w:val="000707EA"/>
    <w:rsid w:val="00072B58"/>
    <w:rsid w:val="000732E1"/>
    <w:rsid w:val="000739B3"/>
    <w:rsid w:val="00074D92"/>
    <w:rsid w:val="000770F3"/>
    <w:rsid w:val="00077776"/>
    <w:rsid w:val="00082093"/>
    <w:rsid w:val="0008413D"/>
    <w:rsid w:val="00086B90"/>
    <w:rsid w:val="00087AC3"/>
    <w:rsid w:val="00090097"/>
    <w:rsid w:val="000914C5"/>
    <w:rsid w:val="0009176D"/>
    <w:rsid w:val="00091B26"/>
    <w:rsid w:val="00091CDA"/>
    <w:rsid w:val="000952B8"/>
    <w:rsid w:val="00096587"/>
    <w:rsid w:val="000A19CE"/>
    <w:rsid w:val="000A2248"/>
    <w:rsid w:val="000A4642"/>
    <w:rsid w:val="000A46EA"/>
    <w:rsid w:val="000A6466"/>
    <w:rsid w:val="000A71CE"/>
    <w:rsid w:val="000A7A9E"/>
    <w:rsid w:val="000A7BC1"/>
    <w:rsid w:val="000B0B28"/>
    <w:rsid w:val="000B1384"/>
    <w:rsid w:val="000B2C86"/>
    <w:rsid w:val="000B360E"/>
    <w:rsid w:val="000B641A"/>
    <w:rsid w:val="000B6496"/>
    <w:rsid w:val="000B6922"/>
    <w:rsid w:val="000B75CC"/>
    <w:rsid w:val="000C0822"/>
    <w:rsid w:val="000C252C"/>
    <w:rsid w:val="000C26DF"/>
    <w:rsid w:val="000C2B5B"/>
    <w:rsid w:val="000C74DC"/>
    <w:rsid w:val="000D0A99"/>
    <w:rsid w:val="000D0FDE"/>
    <w:rsid w:val="000D1CC1"/>
    <w:rsid w:val="000D1E59"/>
    <w:rsid w:val="000D2AAB"/>
    <w:rsid w:val="000D3594"/>
    <w:rsid w:val="000D37E5"/>
    <w:rsid w:val="000D41E8"/>
    <w:rsid w:val="000D4589"/>
    <w:rsid w:val="000D55BA"/>
    <w:rsid w:val="000E074A"/>
    <w:rsid w:val="000E07FD"/>
    <w:rsid w:val="000E150E"/>
    <w:rsid w:val="000E2F6D"/>
    <w:rsid w:val="000E4223"/>
    <w:rsid w:val="000E4811"/>
    <w:rsid w:val="000E5A09"/>
    <w:rsid w:val="000E5B96"/>
    <w:rsid w:val="000E754D"/>
    <w:rsid w:val="000E7715"/>
    <w:rsid w:val="000F1A17"/>
    <w:rsid w:val="000F1DB8"/>
    <w:rsid w:val="000F3B4A"/>
    <w:rsid w:val="000F5689"/>
    <w:rsid w:val="000F6CEB"/>
    <w:rsid w:val="00102967"/>
    <w:rsid w:val="00103044"/>
    <w:rsid w:val="00103C72"/>
    <w:rsid w:val="00104616"/>
    <w:rsid w:val="00104D56"/>
    <w:rsid w:val="00107C28"/>
    <w:rsid w:val="0011040B"/>
    <w:rsid w:val="001124E1"/>
    <w:rsid w:val="00114C7C"/>
    <w:rsid w:val="00115480"/>
    <w:rsid w:val="0011631F"/>
    <w:rsid w:val="00116E7D"/>
    <w:rsid w:val="00120602"/>
    <w:rsid w:val="00120977"/>
    <w:rsid w:val="00121DFD"/>
    <w:rsid w:val="00122088"/>
    <w:rsid w:val="0012383C"/>
    <w:rsid w:val="001246E0"/>
    <w:rsid w:val="001249E1"/>
    <w:rsid w:val="00124A47"/>
    <w:rsid w:val="001254DB"/>
    <w:rsid w:val="0012764B"/>
    <w:rsid w:val="001339BF"/>
    <w:rsid w:val="00134279"/>
    <w:rsid w:val="00137909"/>
    <w:rsid w:val="001412ED"/>
    <w:rsid w:val="00142B13"/>
    <w:rsid w:val="0014482B"/>
    <w:rsid w:val="001504A5"/>
    <w:rsid w:val="00150652"/>
    <w:rsid w:val="0015258D"/>
    <w:rsid w:val="00153055"/>
    <w:rsid w:val="0015324F"/>
    <w:rsid w:val="001532AE"/>
    <w:rsid w:val="0015424A"/>
    <w:rsid w:val="00154360"/>
    <w:rsid w:val="00154B3E"/>
    <w:rsid w:val="00157B56"/>
    <w:rsid w:val="00160E56"/>
    <w:rsid w:val="001613FB"/>
    <w:rsid w:val="00161808"/>
    <w:rsid w:val="00163E25"/>
    <w:rsid w:val="0017406C"/>
    <w:rsid w:val="00175158"/>
    <w:rsid w:val="00176E71"/>
    <w:rsid w:val="00180413"/>
    <w:rsid w:val="00180CAD"/>
    <w:rsid w:val="00181060"/>
    <w:rsid w:val="00182073"/>
    <w:rsid w:val="001843F9"/>
    <w:rsid w:val="00184E3F"/>
    <w:rsid w:val="00185B27"/>
    <w:rsid w:val="001872BB"/>
    <w:rsid w:val="0019012A"/>
    <w:rsid w:val="00192195"/>
    <w:rsid w:val="00193A95"/>
    <w:rsid w:val="001944F5"/>
    <w:rsid w:val="00197948"/>
    <w:rsid w:val="001A0008"/>
    <w:rsid w:val="001A3006"/>
    <w:rsid w:val="001A326C"/>
    <w:rsid w:val="001A3D36"/>
    <w:rsid w:val="001A43FB"/>
    <w:rsid w:val="001A47D3"/>
    <w:rsid w:val="001A5339"/>
    <w:rsid w:val="001A65A7"/>
    <w:rsid w:val="001A6BB0"/>
    <w:rsid w:val="001B1615"/>
    <w:rsid w:val="001B417D"/>
    <w:rsid w:val="001B6CBC"/>
    <w:rsid w:val="001B7BEB"/>
    <w:rsid w:val="001B7CC1"/>
    <w:rsid w:val="001C05A9"/>
    <w:rsid w:val="001C4214"/>
    <w:rsid w:val="001D2DA3"/>
    <w:rsid w:val="001D3994"/>
    <w:rsid w:val="001D3F38"/>
    <w:rsid w:val="001E14FF"/>
    <w:rsid w:val="001E1F5A"/>
    <w:rsid w:val="001E22FA"/>
    <w:rsid w:val="001E4584"/>
    <w:rsid w:val="001E5185"/>
    <w:rsid w:val="001E6AE5"/>
    <w:rsid w:val="001E72E8"/>
    <w:rsid w:val="001E76A2"/>
    <w:rsid w:val="001F0B51"/>
    <w:rsid w:val="001F15D7"/>
    <w:rsid w:val="001F2B24"/>
    <w:rsid w:val="001F3A1E"/>
    <w:rsid w:val="001F5CA0"/>
    <w:rsid w:val="00200455"/>
    <w:rsid w:val="00202B8B"/>
    <w:rsid w:val="0020345F"/>
    <w:rsid w:val="00204306"/>
    <w:rsid w:val="00205378"/>
    <w:rsid w:val="002102A2"/>
    <w:rsid w:val="00210D93"/>
    <w:rsid w:val="00210EE3"/>
    <w:rsid w:val="00212E78"/>
    <w:rsid w:val="002138A6"/>
    <w:rsid w:val="00214D32"/>
    <w:rsid w:val="002170E9"/>
    <w:rsid w:val="00217760"/>
    <w:rsid w:val="00224AF9"/>
    <w:rsid w:val="002250BF"/>
    <w:rsid w:val="00227627"/>
    <w:rsid w:val="00230519"/>
    <w:rsid w:val="00230C5D"/>
    <w:rsid w:val="00230D30"/>
    <w:rsid w:val="00231255"/>
    <w:rsid w:val="00235295"/>
    <w:rsid w:val="00237457"/>
    <w:rsid w:val="00237EFA"/>
    <w:rsid w:val="0024169C"/>
    <w:rsid w:val="00241D83"/>
    <w:rsid w:val="00243122"/>
    <w:rsid w:val="002431DD"/>
    <w:rsid w:val="002433FB"/>
    <w:rsid w:val="0024358F"/>
    <w:rsid w:val="00243F83"/>
    <w:rsid w:val="00246F5E"/>
    <w:rsid w:val="00247602"/>
    <w:rsid w:val="002532B5"/>
    <w:rsid w:val="00254700"/>
    <w:rsid w:val="00256FD4"/>
    <w:rsid w:val="002601DE"/>
    <w:rsid w:val="00260B5A"/>
    <w:rsid w:val="002614C4"/>
    <w:rsid w:val="00261B5E"/>
    <w:rsid w:val="00261B88"/>
    <w:rsid w:val="002642FC"/>
    <w:rsid w:val="002648D5"/>
    <w:rsid w:val="00270D03"/>
    <w:rsid w:val="00271460"/>
    <w:rsid w:val="00272182"/>
    <w:rsid w:val="002736A2"/>
    <w:rsid w:val="00274357"/>
    <w:rsid w:val="00274FC9"/>
    <w:rsid w:val="00275364"/>
    <w:rsid w:val="00276B32"/>
    <w:rsid w:val="00280681"/>
    <w:rsid w:val="00281606"/>
    <w:rsid w:val="00281AB2"/>
    <w:rsid w:val="00282537"/>
    <w:rsid w:val="00282873"/>
    <w:rsid w:val="00283110"/>
    <w:rsid w:val="00283665"/>
    <w:rsid w:val="002836B3"/>
    <w:rsid w:val="00283850"/>
    <w:rsid w:val="00285C89"/>
    <w:rsid w:val="002862D1"/>
    <w:rsid w:val="00287782"/>
    <w:rsid w:val="00287C5A"/>
    <w:rsid w:val="00290194"/>
    <w:rsid w:val="002905CB"/>
    <w:rsid w:val="00290CC2"/>
    <w:rsid w:val="002914B1"/>
    <w:rsid w:val="00291C9C"/>
    <w:rsid w:val="0029205A"/>
    <w:rsid w:val="002924A8"/>
    <w:rsid w:val="00292E3A"/>
    <w:rsid w:val="00293CC1"/>
    <w:rsid w:val="002A0FF7"/>
    <w:rsid w:val="002A14A4"/>
    <w:rsid w:val="002A4BBF"/>
    <w:rsid w:val="002A6E11"/>
    <w:rsid w:val="002B02CD"/>
    <w:rsid w:val="002B087B"/>
    <w:rsid w:val="002B0F70"/>
    <w:rsid w:val="002B10F1"/>
    <w:rsid w:val="002B4639"/>
    <w:rsid w:val="002B4A7C"/>
    <w:rsid w:val="002C12E1"/>
    <w:rsid w:val="002C3706"/>
    <w:rsid w:val="002C418B"/>
    <w:rsid w:val="002C73A4"/>
    <w:rsid w:val="002D04E4"/>
    <w:rsid w:val="002D1754"/>
    <w:rsid w:val="002D2815"/>
    <w:rsid w:val="002D2A9C"/>
    <w:rsid w:val="002D3D8D"/>
    <w:rsid w:val="002D50B8"/>
    <w:rsid w:val="002E0219"/>
    <w:rsid w:val="002E07F8"/>
    <w:rsid w:val="002E1C95"/>
    <w:rsid w:val="002E21B5"/>
    <w:rsid w:val="002E4BCE"/>
    <w:rsid w:val="002E5AAD"/>
    <w:rsid w:val="002E6AB4"/>
    <w:rsid w:val="002E6C5C"/>
    <w:rsid w:val="002F0DC7"/>
    <w:rsid w:val="002F1551"/>
    <w:rsid w:val="002F255F"/>
    <w:rsid w:val="002F2C00"/>
    <w:rsid w:val="002F3AB4"/>
    <w:rsid w:val="002F5A5B"/>
    <w:rsid w:val="002F6EB5"/>
    <w:rsid w:val="002F792B"/>
    <w:rsid w:val="002F7F74"/>
    <w:rsid w:val="00301ADC"/>
    <w:rsid w:val="003035CB"/>
    <w:rsid w:val="0030508B"/>
    <w:rsid w:val="00305740"/>
    <w:rsid w:val="003057F4"/>
    <w:rsid w:val="003059B3"/>
    <w:rsid w:val="00306860"/>
    <w:rsid w:val="0030716A"/>
    <w:rsid w:val="003071E8"/>
    <w:rsid w:val="003104C7"/>
    <w:rsid w:val="0031121F"/>
    <w:rsid w:val="003131D7"/>
    <w:rsid w:val="00314DBF"/>
    <w:rsid w:val="00315469"/>
    <w:rsid w:val="00315FA4"/>
    <w:rsid w:val="0032034B"/>
    <w:rsid w:val="0032212F"/>
    <w:rsid w:val="003232B5"/>
    <w:rsid w:val="00325E94"/>
    <w:rsid w:val="003361F4"/>
    <w:rsid w:val="003362CD"/>
    <w:rsid w:val="00336CD1"/>
    <w:rsid w:val="0033705E"/>
    <w:rsid w:val="00337E00"/>
    <w:rsid w:val="00340461"/>
    <w:rsid w:val="00340850"/>
    <w:rsid w:val="00341FD8"/>
    <w:rsid w:val="003431DF"/>
    <w:rsid w:val="0034420F"/>
    <w:rsid w:val="00344A50"/>
    <w:rsid w:val="00344DE7"/>
    <w:rsid w:val="00345047"/>
    <w:rsid w:val="0034579E"/>
    <w:rsid w:val="00347B96"/>
    <w:rsid w:val="00352445"/>
    <w:rsid w:val="003529E6"/>
    <w:rsid w:val="00354EE5"/>
    <w:rsid w:val="00355C53"/>
    <w:rsid w:val="00355F34"/>
    <w:rsid w:val="0036287D"/>
    <w:rsid w:val="0036452D"/>
    <w:rsid w:val="00364E04"/>
    <w:rsid w:val="00364F73"/>
    <w:rsid w:val="0036574C"/>
    <w:rsid w:val="00371143"/>
    <w:rsid w:val="0037387E"/>
    <w:rsid w:val="00374DA3"/>
    <w:rsid w:val="003759D4"/>
    <w:rsid w:val="003779DE"/>
    <w:rsid w:val="00380D33"/>
    <w:rsid w:val="003815B7"/>
    <w:rsid w:val="00381AFF"/>
    <w:rsid w:val="0038235C"/>
    <w:rsid w:val="0038584F"/>
    <w:rsid w:val="00385EE7"/>
    <w:rsid w:val="003864FE"/>
    <w:rsid w:val="00386811"/>
    <w:rsid w:val="00393AF7"/>
    <w:rsid w:val="00394B3A"/>
    <w:rsid w:val="00395ECF"/>
    <w:rsid w:val="00396F55"/>
    <w:rsid w:val="00396F71"/>
    <w:rsid w:val="003A0CA8"/>
    <w:rsid w:val="003A3F03"/>
    <w:rsid w:val="003A563E"/>
    <w:rsid w:val="003A6353"/>
    <w:rsid w:val="003B06E7"/>
    <w:rsid w:val="003B124D"/>
    <w:rsid w:val="003B33E6"/>
    <w:rsid w:val="003B36B1"/>
    <w:rsid w:val="003B4399"/>
    <w:rsid w:val="003B48B0"/>
    <w:rsid w:val="003B5DE5"/>
    <w:rsid w:val="003C0857"/>
    <w:rsid w:val="003C08FB"/>
    <w:rsid w:val="003C119E"/>
    <w:rsid w:val="003C202C"/>
    <w:rsid w:val="003C29BD"/>
    <w:rsid w:val="003C3F9E"/>
    <w:rsid w:val="003C5B68"/>
    <w:rsid w:val="003C5C22"/>
    <w:rsid w:val="003C6643"/>
    <w:rsid w:val="003D0DDF"/>
    <w:rsid w:val="003D221C"/>
    <w:rsid w:val="003D2305"/>
    <w:rsid w:val="003D341F"/>
    <w:rsid w:val="003D42CA"/>
    <w:rsid w:val="003D54A9"/>
    <w:rsid w:val="003D57D4"/>
    <w:rsid w:val="003D6863"/>
    <w:rsid w:val="003D7718"/>
    <w:rsid w:val="003D77AA"/>
    <w:rsid w:val="003E1DBC"/>
    <w:rsid w:val="003E22D3"/>
    <w:rsid w:val="003E58AC"/>
    <w:rsid w:val="003E6478"/>
    <w:rsid w:val="003E65A5"/>
    <w:rsid w:val="003E73E2"/>
    <w:rsid w:val="003E7690"/>
    <w:rsid w:val="003E7BD6"/>
    <w:rsid w:val="003F1623"/>
    <w:rsid w:val="003F697D"/>
    <w:rsid w:val="003F76A1"/>
    <w:rsid w:val="003F77A9"/>
    <w:rsid w:val="004003C2"/>
    <w:rsid w:val="00401397"/>
    <w:rsid w:val="00401D8F"/>
    <w:rsid w:val="00402A3C"/>
    <w:rsid w:val="00402DAA"/>
    <w:rsid w:val="00403D5F"/>
    <w:rsid w:val="004042CB"/>
    <w:rsid w:val="00406D7C"/>
    <w:rsid w:val="00411D3A"/>
    <w:rsid w:val="00412718"/>
    <w:rsid w:val="00413F06"/>
    <w:rsid w:val="00415422"/>
    <w:rsid w:val="00416E4E"/>
    <w:rsid w:val="00417381"/>
    <w:rsid w:val="00417E2F"/>
    <w:rsid w:val="00422671"/>
    <w:rsid w:val="00423771"/>
    <w:rsid w:val="00426FB1"/>
    <w:rsid w:val="00430EF5"/>
    <w:rsid w:val="004322D3"/>
    <w:rsid w:val="004329E0"/>
    <w:rsid w:val="00437B14"/>
    <w:rsid w:val="00440B1C"/>
    <w:rsid w:val="0044405D"/>
    <w:rsid w:val="00444E1F"/>
    <w:rsid w:val="00446D3D"/>
    <w:rsid w:val="00450A3B"/>
    <w:rsid w:val="00450DEA"/>
    <w:rsid w:val="004539E8"/>
    <w:rsid w:val="004559EA"/>
    <w:rsid w:val="004572ED"/>
    <w:rsid w:val="00457B2F"/>
    <w:rsid w:val="0046149B"/>
    <w:rsid w:val="00461D75"/>
    <w:rsid w:val="00463233"/>
    <w:rsid w:val="0046413F"/>
    <w:rsid w:val="0046543E"/>
    <w:rsid w:val="004669D1"/>
    <w:rsid w:val="0046740A"/>
    <w:rsid w:val="004725A4"/>
    <w:rsid w:val="00472846"/>
    <w:rsid w:val="0047381A"/>
    <w:rsid w:val="0047607E"/>
    <w:rsid w:val="00477AB5"/>
    <w:rsid w:val="00477C10"/>
    <w:rsid w:val="00487DC7"/>
    <w:rsid w:val="00491D7B"/>
    <w:rsid w:val="00492B11"/>
    <w:rsid w:val="004967D1"/>
    <w:rsid w:val="00497617"/>
    <w:rsid w:val="004A14DD"/>
    <w:rsid w:val="004A29A6"/>
    <w:rsid w:val="004A2D88"/>
    <w:rsid w:val="004A368E"/>
    <w:rsid w:val="004A4226"/>
    <w:rsid w:val="004A5F3F"/>
    <w:rsid w:val="004A68B0"/>
    <w:rsid w:val="004A7EA5"/>
    <w:rsid w:val="004B044D"/>
    <w:rsid w:val="004B053F"/>
    <w:rsid w:val="004B3789"/>
    <w:rsid w:val="004B384A"/>
    <w:rsid w:val="004B441C"/>
    <w:rsid w:val="004B47E1"/>
    <w:rsid w:val="004B4EEC"/>
    <w:rsid w:val="004B503C"/>
    <w:rsid w:val="004B52D9"/>
    <w:rsid w:val="004B7E4B"/>
    <w:rsid w:val="004B7EED"/>
    <w:rsid w:val="004C1B27"/>
    <w:rsid w:val="004C329E"/>
    <w:rsid w:val="004C5CA7"/>
    <w:rsid w:val="004C6CAE"/>
    <w:rsid w:val="004C79F9"/>
    <w:rsid w:val="004D0895"/>
    <w:rsid w:val="004D10D7"/>
    <w:rsid w:val="004D42EC"/>
    <w:rsid w:val="004D5F9D"/>
    <w:rsid w:val="004D746C"/>
    <w:rsid w:val="004E0542"/>
    <w:rsid w:val="004E1336"/>
    <w:rsid w:val="004E227B"/>
    <w:rsid w:val="004E7A75"/>
    <w:rsid w:val="004F2E6B"/>
    <w:rsid w:val="004F4085"/>
    <w:rsid w:val="004F6ECB"/>
    <w:rsid w:val="004F74E5"/>
    <w:rsid w:val="00500054"/>
    <w:rsid w:val="00505AC1"/>
    <w:rsid w:val="0050600D"/>
    <w:rsid w:val="00506F7D"/>
    <w:rsid w:val="00512146"/>
    <w:rsid w:val="00512CC2"/>
    <w:rsid w:val="00513223"/>
    <w:rsid w:val="00513B0F"/>
    <w:rsid w:val="0051540C"/>
    <w:rsid w:val="005159CD"/>
    <w:rsid w:val="00520572"/>
    <w:rsid w:val="0052231A"/>
    <w:rsid w:val="00522D10"/>
    <w:rsid w:val="00523AF8"/>
    <w:rsid w:val="00523D44"/>
    <w:rsid w:val="005251CB"/>
    <w:rsid w:val="005270C9"/>
    <w:rsid w:val="005276E1"/>
    <w:rsid w:val="00531399"/>
    <w:rsid w:val="0053209B"/>
    <w:rsid w:val="005327C4"/>
    <w:rsid w:val="005336DA"/>
    <w:rsid w:val="00534892"/>
    <w:rsid w:val="00535CEB"/>
    <w:rsid w:val="0053642C"/>
    <w:rsid w:val="005364BF"/>
    <w:rsid w:val="00540B34"/>
    <w:rsid w:val="005413C6"/>
    <w:rsid w:val="00544BDB"/>
    <w:rsid w:val="00545154"/>
    <w:rsid w:val="00545E0A"/>
    <w:rsid w:val="00547968"/>
    <w:rsid w:val="00547BA9"/>
    <w:rsid w:val="0055111D"/>
    <w:rsid w:val="005515D4"/>
    <w:rsid w:val="00551A32"/>
    <w:rsid w:val="005531FF"/>
    <w:rsid w:val="0055398A"/>
    <w:rsid w:val="00554E39"/>
    <w:rsid w:val="00557589"/>
    <w:rsid w:val="005618B2"/>
    <w:rsid w:val="0056220C"/>
    <w:rsid w:val="00562ADC"/>
    <w:rsid w:val="00563A58"/>
    <w:rsid w:val="005649D4"/>
    <w:rsid w:val="00565E26"/>
    <w:rsid w:val="00570B97"/>
    <w:rsid w:val="0057339F"/>
    <w:rsid w:val="00573EFA"/>
    <w:rsid w:val="005742F1"/>
    <w:rsid w:val="00581DB8"/>
    <w:rsid w:val="005832E9"/>
    <w:rsid w:val="005840CA"/>
    <w:rsid w:val="00584474"/>
    <w:rsid w:val="00584FE3"/>
    <w:rsid w:val="00586665"/>
    <w:rsid w:val="00586A0C"/>
    <w:rsid w:val="00586E55"/>
    <w:rsid w:val="00587062"/>
    <w:rsid w:val="005875FE"/>
    <w:rsid w:val="005938CB"/>
    <w:rsid w:val="00593EBC"/>
    <w:rsid w:val="00596398"/>
    <w:rsid w:val="00597B1A"/>
    <w:rsid w:val="005A4C21"/>
    <w:rsid w:val="005A51B1"/>
    <w:rsid w:val="005A5599"/>
    <w:rsid w:val="005A702D"/>
    <w:rsid w:val="005B380A"/>
    <w:rsid w:val="005B572C"/>
    <w:rsid w:val="005C09E0"/>
    <w:rsid w:val="005C159F"/>
    <w:rsid w:val="005C2F17"/>
    <w:rsid w:val="005C30BB"/>
    <w:rsid w:val="005C51E9"/>
    <w:rsid w:val="005C5A4D"/>
    <w:rsid w:val="005C5FB2"/>
    <w:rsid w:val="005C741F"/>
    <w:rsid w:val="005C7544"/>
    <w:rsid w:val="005C7952"/>
    <w:rsid w:val="005D1E04"/>
    <w:rsid w:val="005D56E5"/>
    <w:rsid w:val="005E0A40"/>
    <w:rsid w:val="005E2B3B"/>
    <w:rsid w:val="005E3C8D"/>
    <w:rsid w:val="005E3D39"/>
    <w:rsid w:val="005E46E0"/>
    <w:rsid w:val="005E74A0"/>
    <w:rsid w:val="005F08EF"/>
    <w:rsid w:val="005F1593"/>
    <w:rsid w:val="005F29E6"/>
    <w:rsid w:val="005F2DCE"/>
    <w:rsid w:val="005F4906"/>
    <w:rsid w:val="005F6AD4"/>
    <w:rsid w:val="00600F21"/>
    <w:rsid w:val="0060182E"/>
    <w:rsid w:val="006051DC"/>
    <w:rsid w:val="00605DFD"/>
    <w:rsid w:val="00605F82"/>
    <w:rsid w:val="00606791"/>
    <w:rsid w:val="00606D46"/>
    <w:rsid w:val="006109F5"/>
    <w:rsid w:val="00611619"/>
    <w:rsid w:val="006143A8"/>
    <w:rsid w:val="0061648F"/>
    <w:rsid w:val="00616C71"/>
    <w:rsid w:val="00616F06"/>
    <w:rsid w:val="006171A0"/>
    <w:rsid w:val="006172C6"/>
    <w:rsid w:val="0061738B"/>
    <w:rsid w:val="006179F4"/>
    <w:rsid w:val="0062246E"/>
    <w:rsid w:val="00626045"/>
    <w:rsid w:val="006269E4"/>
    <w:rsid w:val="00627F1B"/>
    <w:rsid w:val="006329BE"/>
    <w:rsid w:val="00633000"/>
    <w:rsid w:val="00633007"/>
    <w:rsid w:val="00634C50"/>
    <w:rsid w:val="00635095"/>
    <w:rsid w:val="00635E40"/>
    <w:rsid w:val="0063707E"/>
    <w:rsid w:val="00640FBD"/>
    <w:rsid w:val="00641ADE"/>
    <w:rsid w:val="00642FE6"/>
    <w:rsid w:val="00644F57"/>
    <w:rsid w:val="0064515F"/>
    <w:rsid w:val="00645E35"/>
    <w:rsid w:val="00646F70"/>
    <w:rsid w:val="00647427"/>
    <w:rsid w:val="006505EC"/>
    <w:rsid w:val="00650FC6"/>
    <w:rsid w:val="006522C7"/>
    <w:rsid w:val="00652996"/>
    <w:rsid w:val="006635ED"/>
    <w:rsid w:val="00665462"/>
    <w:rsid w:val="006659EB"/>
    <w:rsid w:val="00671ADD"/>
    <w:rsid w:val="00671F3A"/>
    <w:rsid w:val="00672379"/>
    <w:rsid w:val="0067433E"/>
    <w:rsid w:val="006743F3"/>
    <w:rsid w:val="00675234"/>
    <w:rsid w:val="00675CDC"/>
    <w:rsid w:val="00675EE8"/>
    <w:rsid w:val="00676C11"/>
    <w:rsid w:val="00681A4D"/>
    <w:rsid w:val="00685827"/>
    <w:rsid w:val="0068635D"/>
    <w:rsid w:val="00686445"/>
    <w:rsid w:val="00687294"/>
    <w:rsid w:val="00687736"/>
    <w:rsid w:val="0068783D"/>
    <w:rsid w:val="00690590"/>
    <w:rsid w:val="00691577"/>
    <w:rsid w:val="00694254"/>
    <w:rsid w:val="00697133"/>
    <w:rsid w:val="006A218A"/>
    <w:rsid w:val="006A23B7"/>
    <w:rsid w:val="006A2DDA"/>
    <w:rsid w:val="006A43C9"/>
    <w:rsid w:val="006A449C"/>
    <w:rsid w:val="006A5B7A"/>
    <w:rsid w:val="006A6458"/>
    <w:rsid w:val="006A6AAF"/>
    <w:rsid w:val="006B073F"/>
    <w:rsid w:val="006B2624"/>
    <w:rsid w:val="006B2BEC"/>
    <w:rsid w:val="006B2DEE"/>
    <w:rsid w:val="006B6081"/>
    <w:rsid w:val="006C219A"/>
    <w:rsid w:val="006C2D89"/>
    <w:rsid w:val="006C3739"/>
    <w:rsid w:val="006C3A04"/>
    <w:rsid w:val="006C4B45"/>
    <w:rsid w:val="006C4F53"/>
    <w:rsid w:val="006C6611"/>
    <w:rsid w:val="006C6EBB"/>
    <w:rsid w:val="006D11D4"/>
    <w:rsid w:val="006D18A9"/>
    <w:rsid w:val="006D4E78"/>
    <w:rsid w:val="006D5389"/>
    <w:rsid w:val="006D689C"/>
    <w:rsid w:val="006E0236"/>
    <w:rsid w:val="006E0B1A"/>
    <w:rsid w:val="006E0E8E"/>
    <w:rsid w:val="006E16DB"/>
    <w:rsid w:val="006E1CEE"/>
    <w:rsid w:val="006E226F"/>
    <w:rsid w:val="006E2A2E"/>
    <w:rsid w:val="006E2EC0"/>
    <w:rsid w:val="006E3958"/>
    <w:rsid w:val="006E56F8"/>
    <w:rsid w:val="006E6285"/>
    <w:rsid w:val="006E66DB"/>
    <w:rsid w:val="006E7E84"/>
    <w:rsid w:val="006F0C28"/>
    <w:rsid w:val="006F2D22"/>
    <w:rsid w:val="006F3ED4"/>
    <w:rsid w:val="006F4004"/>
    <w:rsid w:val="006F47B8"/>
    <w:rsid w:val="006F47D3"/>
    <w:rsid w:val="006F5251"/>
    <w:rsid w:val="006F7670"/>
    <w:rsid w:val="00701A7C"/>
    <w:rsid w:val="00703210"/>
    <w:rsid w:val="007037AB"/>
    <w:rsid w:val="00703A3B"/>
    <w:rsid w:val="007064DA"/>
    <w:rsid w:val="0071125F"/>
    <w:rsid w:val="0071169F"/>
    <w:rsid w:val="00713946"/>
    <w:rsid w:val="0071427B"/>
    <w:rsid w:val="007156AB"/>
    <w:rsid w:val="00715802"/>
    <w:rsid w:val="00720213"/>
    <w:rsid w:val="007203B4"/>
    <w:rsid w:val="00726530"/>
    <w:rsid w:val="00732327"/>
    <w:rsid w:val="00733ADC"/>
    <w:rsid w:val="00733B2A"/>
    <w:rsid w:val="00734A7F"/>
    <w:rsid w:val="00735670"/>
    <w:rsid w:val="00735715"/>
    <w:rsid w:val="0073623A"/>
    <w:rsid w:val="007373EA"/>
    <w:rsid w:val="00737420"/>
    <w:rsid w:val="007400DD"/>
    <w:rsid w:val="007417B1"/>
    <w:rsid w:val="00743994"/>
    <w:rsid w:val="00744295"/>
    <w:rsid w:val="007467AC"/>
    <w:rsid w:val="007475FB"/>
    <w:rsid w:val="007502F8"/>
    <w:rsid w:val="007504C3"/>
    <w:rsid w:val="00750FF2"/>
    <w:rsid w:val="00751977"/>
    <w:rsid w:val="0075270F"/>
    <w:rsid w:val="00752B49"/>
    <w:rsid w:val="00760363"/>
    <w:rsid w:val="007615BB"/>
    <w:rsid w:val="00761ACB"/>
    <w:rsid w:val="007634D8"/>
    <w:rsid w:val="007640B6"/>
    <w:rsid w:val="00764305"/>
    <w:rsid w:val="00766868"/>
    <w:rsid w:val="0076697E"/>
    <w:rsid w:val="00766F7E"/>
    <w:rsid w:val="00772214"/>
    <w:rsid w:val="007746D6"/>
    <w:rsid w:val="007760E8"/>
    <w:rsid w:val="00777A2C"/>
    <w:rsid w:val="007813C3"/>
    <w:rsid w:val="00781820"/>
    <w:rsid w:val="00782C10"/>
    <w:rsid w:val="0078332F"/>
    <w:rsid w:val="00783EAB"/>
    <w:rsid w:val="007842DB"/>
    <w:rsid w:val="00786023"/>
    <w:rsid w:val="007869FC"/>
    <w:rsid w:val="00787CAE"/>
    <w:rsid w:val="00790F9F"/>
    <w:rsid w:val="007940EC"/>
    <w:rsid w:val="00795CD7"/>
    <w:rsid w:val="00797830"/>
    <w:rsid w:val="007A301A"/>
    <w:rsid w:val="007A37B2"/>
    <w:rsid w:val="007A5270"/>
    <w:rsid w:val="007A7A49"/>
    <w:rsid w:val="007A7BC1"/>
    <w:rsid w:val="007B5406"/>
    <w:rsid w:val="007B7C25"/>
    <w:rsid w:val="007C0007"/>
    <w:rsid w:val="007C0DC6"/>
    <w:rsid w:val="007C19AD"/>
    <w:rsid w:val="007C46BF"/>
    <w:rsid w:val="007D0408"/>
    <w:rsid w:val="007D07D3"/>
    <w:rsid w:val="007D0BB7"/>
    <w:rsid w:val="007D24E3"/>
    <w:rsid w:val="007D5095"/>
    <w:rsid w:val="007D5DF0"/>
    <w:rsid w:val="007D62F3"/>
    <w:rsid w:val="007D66E7"/>
    <w:rsid w:val="007D6CD3"/>
    <w:rsid w:val="007E1AAD"/>
    <w:rsid w:val="007E5E34"/>
    <w:rsid w:val="007E76C3"/>
    <w:rsid w:val="007F115A"/>
    <w:rsid w:val="007F1900"/>
    <w:rsid w:val="007F6265"/>
    <w:rsid w:val="007F64F7"/>
    <w:rsid w:val="007F77AC"/>
    <w:rsid w:val="00801729"/>
    <w:rsid w:val="008042B0"/>
    <w:rsid w:val="00807637"/>
    <w:rsid w:val="0080763D"/>
    <w:rsid w:val="00812920"/>
    <w:rsid w:val="00814C71"/>
    <w:rsid w:val="00817658"/>
    <w:rsid w:val="008223CD"/>
    <w:rsid w:val="008228F2"/>
    <w:rsid w:val="00823243"/>
    <w:rsid w:val="00824042"/>
    <w:rsid w:val="00824229"/>
    <w:rsid w:val="00825DD6"/>
    <w:rsid w:val="00826DCD"/>
    <w:rsid w:val="00831983"/>
    <w:rsid w:val="0083226B"/>
    <w:rsid w:val="00835093"/>
    <w:rsid w:val="00836D5B"/>
    <w:rsid w:val="008419FF"/>
    <w:rsid w:val="00841D2D"/>
    <w:rsid w:val="00845030"/>
    <w:rsid w:val="00845CD2"/>
    <w:rsid w:val="00846001"/>
    <w:rsid w:val="0084767C"/>
    <w:rsid w:val="008505AE"/>
    <w:rsid w:val="00850D84"/>
    <w:rsid w:val="00852897"/>
    <w:rsid w:val="00855251"/>
    <w:rsid w:val="00855E43"/>
    <w:rsid w:val="00860789"/>
    <w:rsid w:val="00860EFA"/>
    <w:rsid w:val="00861455"/>
    <w:rsid w:val="0086407C"/>
    <w:rsid w:val="00864103"/>
    <w:rsid w:val="0086583B"/>
    <w:rsid w:val="008659A1"/>
    <w:rsid w:val="00865A04"/>
    <w:rsid w:val="00865C3B"/>
    <w:rsid w:val="00865CFA"/>
    <w:rsid w:val="00866FA9"/>
    <w:rsid w:val="00867B39"/>
    <w:rsid w:val="00867D20"/>
    <w:rsid w:val="008704DF"/>
    <w:rsid w:val="0087103B"/>
    <w:rsid w:val="0087154A"/>
    <w:rsid w:val="0087189E"/>
    <w:rsid w:val="00872014"/>
    <w:rsid w:val="00872977"/>
    <w:rsid w:val="008733F0"/>
    <w:rsid w:val="00874E88"/>
    <w:rsid w:val="008778E7"/>
    <w:rsid w:val="0088077F"/>
    <w:rsid w:val="008817CD"/>
    <w:rsid w:val="00881EE4"/>
    <w:rsid w:val="0088584F"/>
    <w:rsid w:val="00885B70"/>
    <w:rsid w:val="0088782B"/>
    <w:rsid w:val="00887878"/>
    <w:rsid w:val="00887C99"/>
    <w:rsid w:val="00887CCD"/>
    <w:rsid w:val="00887D7B"/>
    <w:rsid w:val="0089513E"/>
    <w:rsid w:val="0089544B"/>
    <w:rsid w:val="00896588"/>
    <w:rsid w:val="008A14AC"/>
    <w:rsid w:val="008A21D8"/>
    <w:rsid w:val="008A4A53"/>
    <w:rsid w:val="008A67C7"/>
    <w:rsid w:val="008B04D5"/>
    <w:rsid w:val="008B14BA"/>
    <w:rsid w:val="008B202A"/>
    <w:rsid w:val="008B2C83"/>
    <w:rsid w:val="008B36B8"/>
    <w:rsid w:val="008B4E2F"/>
    <w:rsid w:val="008B507F"/>
    <w:rsid w:val="008B5684"/>
    <w:rsid w:val="008B633E"/>
    <w:rsid w:val="008B798A"/>
    <w:rsid w:val="008C13BB"/>
    <w:rsid w:val="008C179C"/>
    <w:rsid w:val="008C3284"/>
    <w:rsid w:val="008C6D3D"/>
    <w:rsid w:val="008C7299"/>
    <w:rsid w:val="008D1B29"/>
    <w:rsid w:val="008D2BBE"/>
    <w:rsid w:val="008D2D1E"/>
    <w:rsid w:val="008D4406"/>
    <w:rsid w:val="008D74BB"/>
    <w:rsid w:val="008D7DFC"/>
    <w:rsid w:val="008E11C2"/>
    <w:rsid w:val="008E24F1"/>
    <w:rsid w:val="008E2EB9"/>
    <w:rsid w:val="008E3F94"/>
    <w:rsid w:val="008E70F2"/>
    <w:rsid w:val="008F0703"/>
    <w:rsid w:val="008F141A"/>
    <w:rsid w:val="008F21EF"/>
    <w:rsid w:val="008F340B"/>
    <w:rsid w:val="008F34DB"/>
    <w:rsid w:val="008F354A"/>
    <w:rsid w:val="008F524E"/>
    <w:rsid w:val="008F675F"/>
    <w:rsid w:val="008F6EBB"/>
    <w:rsid w:val="008F756F"/>
    <w:rsid w:val="009010AB"/>
    <w:rsid w:val="00901F47"/>
    <w:rsid w:val="009027AC"/>
    <w:rsid w:val="00904FD2"/>
    <w:rsid w:val="00905FB7"/>
    <w:rsid w:val="00906CE7"/>
    <w:rsid w:val="009104B0"/>
    <w:rsid w:val="0091056F"/>
    <w:rsid w:val="00913946"/>
    <w:rsid w:val="009204E2"/>
    <w:rsid w:val="00921021"/>
    <w:rsid w:val="009236C7"/>
    <w:rsid w:val="00923782"/>
    <w:rsid w:val="00924254"/>
    <w:rsid w:val="00924AB1"/>
    <w:rsid w:val="00925117"/>
    <w:rsid w:val="00927EF0"/>
    <w:rsid w:val="009303DB"/>
    <w:rsid w:val="0093166C"/>
    <w:rsid w:val="00932119"/>
    <w:rsid w:val="00932B6E"/>
    <w:rsid w:val="00933C1E"/>
    <w:rsid w:val="0093444F"/>
    <w:rsid w:val="009365B8"/>
    <w:rsid w:val="00936BE8"/>
    <w:rsid w:val="0094099D"/>
    <w:rsid w:val="00942247"/>
    <w:rsid w:val="0094259C"/>
    <w:rsid w:val="009441FD"/>
    <w:rsid w:val="009477F6"/>
    <w:rsid w:val="00947A5D"/>
    <w:rsid w:val="00950E8F"/>
    <w:rsid w:val="00952AD1"/>
    <w:rsid w:val="009565B5"/>
    <w:rsid w:val="0095687A"/>
    <w:rsid w:val="00957C03"/>
    <w:rsid w:val="00961655"/>
    <w:rsid w:val="00964583"/>
    <w:rsid w:val="00965431"/>
    <w:rsid w:val="00965D7A"/>
    <w:rsid w:val="009723B6"/>
    <w:rsid w:val="00973CF9"/>
    <w:rsid w:val="00975BAE"/>
    <w:rsid w:val="009810C8"/>
    <w:rsid w:val="00982683"/>
    <w:rsid w:val="00982B2F"/>
    <w:rsid w:val="00984511"/>
    <w:rsid w:val="00985D8E"/>
    <w:rsid w:val="00992026"/>
    <w:rsid w:val="00992C4B"/>
    <w:rsid w:val="00993D5D"/>
    <w:rsid w:val="009949F9"/>
    <w:rsid w:val="00994C2B"/>
    <w:rsid w:val="009967B4"/>
    <w:rsid w:val="00996E32"/>
    <w:rsid w:val="009A1809"/>
    <w:rsid w:val="009A25A3"/>
    <w:rsid w:val="009A5002"/>
    <w:rsid w:val="009A5181"/>
    <w:rsid w:val="009A53B0"/>
    <w:rsid w:val="009A649A"/>
    <w:rsid w:val="009A6ABE"/>
    <w:rsid w:val="009A738C"/>
    <w:rsid w:val="009B3B3F"/>
    <w:rsid w:val="009B3DA2"/>
    <w:rsid w:val="009B5C9A"/>
    <w:rsid w:val="009B5F8D"/>
    <w:rsid w:val="009B6109"/>
    <w:rsid w:val="009B7015"/>
    <w:rsid w:val="009B7555"/>
    <w:rsid w:val="009C0088"/>
    <w:rsid w:val="009C0E2F"/>
    <w:rsid w:val="009C242C"/>
    <w:rsid w:val="009C4546"/>
    <w:rsid w:val="009C62EF"/>
    <w:rsid w:val="009D112E"/>
    <w:rsid w:val="009D1143"/>
    <w:rsid w:val="009D1A94"/>
    <w:rsid w:val="009D1B4F"/>
    <w:rsid w:val="009D1C3D"/>
    <w:rsid w:val="009D2775"/>
    <w:rsid w:val="009D4716"/>
    <w:rsid w:val="009D5370"/>
    <w:rsid w:val="009E01E6"/>
    <w:rsid w:val="009E131C"/>
    <w:rsid w:val="009E17C1"/>
    <w:rsid w:val="009E1E4D"/>
    <w:rsid w:val="009E448F"/>
    <w:rsid w:val="009E5FAD"/>
    <w:rsid w:val="009E6E64"/>
    <w:rsid w:val="009F05CE"/>
    <w:rsid w:val="009F063E"/>
    <w:rsid w:val="009F0BF1"/>
    <w:rsid w:val="009F20C4"/>
    <w:rsid w:val="009F40F6"/>
    <w:rsid w:val="009F4F56"/>
    <w:rsid w:val="009F50D8"/>
    <w:rsid w:val="00A00106"/>
    <w:rsid w:val="00A024BD"/>
    <w:rsid w:val="00A026C2"/>
    <w:rsid w:val="00A02818"/>
    <w:rsid w:val="00A05F8B"/>
    <w:rsid w:val="00A0664F"/>
    <w:rsid w:val="00A06A4E"/>
    <w:rsid w:val="00A07582"/>
    <w:rsid w:val="00A10D21"/>
    <w:rsid w:val="00A1470A"/>
    <w:rsid w:val="00A14E48"/>
    <w:rsid w:val="00A22830"/>
    <w:rsid w:val="00A22D7A"/>
    <w:rsid w:val="00A230C5"/>
    <w:rsid w:val="00A25F1E"/>
    <w:rsid w:val="00A25F45"/>
    <w:rsid w:val="00A2746F"/>
    <w:rsid w:val="00A276D5"/>
    <w:rsid w:val="00A3015C"/>
    <w:rsid w:val="00A31059"/>
    <w:rsid w:val="00A32439"/>
    <w:rsid w:val="00A349DB"/>
    <w:rsid w:val="00A34AD5"/>
    <w:rsid w:val="00A34D99"/>
    <w:rsid w:val="00A3547F"/>
    <w:rsid w:val="00A35CA5"/>
    <w:rsid w:val="00A36518"/>
    <w:rsid w:val="00A36EE8"/>
    <w:rsid w:val="00A37684"/>
    <w:rsid w:val="00A406B8"/>
    <w:rsid w:val="00A41B3A"/>
    <w:rsid w:val="00A42C2A"/>
    <w:rsid w:val="00A432F6"/>
    <w:rsid w:val="00A43BF0"/>
    <w:rsid w:val="00A44A3B"/>
    <w:rsid w:val="00A44C38"/>
    <w:rsid w:val="00A45438"/>
    <w:rsid w:val="00A45C4A"/>
    <w:rsid w:val="00A52CEF"/>
    <w:rsid w:val="00A52EF9"/>
    <w:rsid w:val="00A5343D"/>
    <w:rsid w:val="00A53FD5"/>
    <w:rsid w:val="00A56C45"/>
    <w:rsid w:val="00A62387"/>
    <w:rsid w:val="00A62E09"/>
    <w:rsid w:val="00A650E8"/>
    <w:rsid w:val="00A66EC9"/>
    <w:rsid w:val="00A67909"/>
    <w:rsid w:val="00A70C94"/>
    <w:rsid w:val="00A74213"/>
    <w:rsid w:val="00A74782"/>
    <w:rsid w:val="00A7554D"/>
    <w:rsid w:val="00A7635A"/>
    <w:rsid w:val="00A76C7E"/>
    <w:rsid w:val="00A76CB5"/>
    <w:rsid w:val="00A8339E"/>
    <w:rsid w:val="00A85248"/>
    <w:rsid w:val="00A875CB"/>
    <w:rsid w:val="00A8779B"/>
    <w:rsid w:val="00A905D7"/>
    <w:rsid w:val="00A921A2"/>
    <w:rsid w:val="00A93534"/>
    <w:rsid w:val="00A935BD"/>
    <w:rsid w:val="00AA409A"/>
    <w:rsid w:val="00AA554A"/>
    <w:rsid w:val="00AA7EAB"/>
    <w:rsid w:val="00AA7F7D"/>
    <w:rsid w:val="00AB2382"/>
    <w:rsid w:val="00AB32D2"/>
    <w:rsid w:val="00AB76B4"/>
    <w:rsid w:val="00AC0491"/>
    <w:rsid w:val="00AC04B4"/>
    <w:rsid w:val="00AC07A6"/>
    <w:rsid w:val="00AC11E8"/>
    <w:rsid w:val="00AC17B2"/>
    <w:rsid w:val="00AC1AA7"/>
    <w:rsid w:val="00AC1C29"/>
    <w:rsid w:val="00AC1FC9"/>
    <w:rsid w:val="00AC39A9"/>
    <w:rsid w:val="00AC3B24"/>
    <w:rsid w:val="00AC4181"/>
    <w:rsid w:val="00AC46B8"/>
    <w:rsid w:val="00AC7882"/>
    <w:rsid w:val="00AD0E8D"/>
    <w:rsid w:val="00AD5B49"/>
    <w:rsid w:val="00AD5C8F"/>
    <w:rsid w:val="00AD7B84"/>
    <w:rsid w:val="00AD7C8A"/>
    <w:rsid w:val="00AE0B0E"/>
    <w:rsid w:val="00AE26AF"/>
    <w:rsid w:val="00AE5D08"/>
    <w:rsid w:val="00AE7FBB"/>
    <w:rsid w:val="00AF12F2"/>
    <w:rsid w:val="00AF3272"/>
    <w:rsid w:val="00AF3322"/>
    <w:rsid w:val="00AF50D1"/>
    <w:rsid w:val="00AF5D00"/>
    <w:rsid w:val="00B00F0B"/>
    <w:rsid w:val="00B0314A"/>
    <w:rsid w:val="00B051C9"/>
    <w:rsid w:val="00B05939"/>
    <w:rsid w:val="00B076BD"/>
    <w:rsid w:val="00B07828"/>
    <w:rsid w:val="00B07AFD"/>
    <w:rsid w:val="00B10A56"/>
    <w:rsid w:val="00B11DB9"/>
    <w:rsid w:val="00B12A69"/>
    <w:rsid w:val="00B174CF"/>
    <w:rsid w:val="00B17AB9"/>
    <w:rsid w:val="00B17D69"/>
    <w:rsid w:val="00B17F95"/>
    <w:rsid w:val="00B2176A"/>
    <w:rsid w:val="00B22BCC"/>
    <w:rsid w:val="00B2308F"/>
    <w:rsid w:val="00B23314"/>
    <w:rsid w:val="00B25305"/>
    <w:rsid w:val="00B254CF"/>
    <w:rsid w:val="00B2655D"/>
    <w:rsid w:val="00B31E5D"/>
    <w:rsid w:val="00B32217"/>
    <w:rsid w:val="00B33550"/>
    <w:rsid w:val="00B351B1"/>
    <w:rsid w:val="00B37788"/>
    <w:rsid w:val="00B40465"/>
    <w:rsid w:val="00B40BAE"/>
    <w:rsid w:val="00B4388A"/>
    <w:rsid w:val="00B4485B"/>
    <w:rsid w:val="00B47332"/>
    <w:rsid w:val="00B543C3"/>
    <w:rsid w:val="00B5507D"/>
    <w:rsid w:val="00B55941"/>
    <w:rsid w:val="00B63A1F"/>
    <w:rsid w:val="00B64165"/>
    <w:rsid w:val="00B655B9"/>
    <w:rsid w:val="00B663C8"/>
    <w:rsid w:val="00B66591"/>
    <w:rsid w:val="00B70EC3"/>
    <w:rsid w:val="00B710C8"/>
    <w:rsid w:val="00B7296F"/>
    <w:rsid w:val="00B74BE6"/>
    <w:rsid w:val="00B75C4E"/>
    <w:rsid w:val="00B77EE7"/>
    <w:rsid w:val="00B80F23"/>
    <w:rsid w:val="00B82382"/>
    <w:rsid w:val="00B83590"/>
    <w:rsid w:val="00B86BF6"/>
    <w:rsid w:val="00B8755D"/>
    <w:rsid w:val="00B902A6"/>
    <w:rsid w:val="00B950CC"/>
    <w:rsid w:val="00B955F7"/>
    <w:rsid w:val="00B960BF"/>
    <w:rsid w:val="00B96D50"/>
    <w:rsid w:val="00BA2AA7"/>
    <w:rsid w:val="00BA4A57"/>
    <w:rsid w:val="00BA5B45"/>
    <w:rsid w:val="00BA6239"/>
    <w:rsid w:val="00BA6483"/>
    <w:rsid w:val="00BB0976"/>
    <w:rsid w:val="00BB1843"/>
    <w:rsid w:val="00BB5F00"/>
    <w:rsid w:val="00BB65EF"/>
    <w:rsid w:val="00BC004F"/>
    <w:rsid w:val="00BC040F"/>
    <w:rsid w:val="00BC0A2D"/>
    <w:rsid w:val="00BC4E8E"/>
    <w:rsid w:val="00BC58D7"/>
    <w:rsid w:val="00BC6280"/>
    <w:rsid w:val="00BC6404"/>
    <w:rsid w:val="00BC6E9C"/>
    <w:rsid w:val="00BD0077"/>
    <w:rsid w:val="00BD06EA"/>
    <w:rsid w:val="00BD09D4"/>
    <w:rsid w:val="00BD24FB"/>
    <w:rsid w:val="00BD2E77"/>
    <w:rsid w:val="00BD50F6"/>
    <w:rsid w:val="00BD5E10"/>
    <w:rsid w:val="00BD5F22"/>
    <w:rsid w:val="00BD7DB4"/>
    <w:rsid w:val="00BE085A"/>
    <w:rsid w:val="00BE2170"/>
    <w:rsid w:val="00BE54AD"/>
    <w:rsid w:val="00BE7555"/>
    <w:rsid w:val="00BF0F24"/>
    <w:rsid w:val="00BF11FA"/>
    <w:rsid w:val="00BF2A4B"/>
    <w:rsid w:val="00BF3E04"/>
    <w:rsid w:val="00BF44C6"/>
    <w:rsid w:val="00BF6788"/>
    <w:rsid w:val="00BF6A0D"/>
    <w:rsid w:val="00BF6FC9"/>
    <w:rsid w:val="00C02563"/>
    <w:rsid w:val="00C02E3F"/>
    <w:rsid w:val="00C02EFE"/>
    <w:rsid w:val="00C039A8"/>
    <w:rsid w:val="00C04467"/>
    <w:rsid w:val="00C0650D"/>
    <w:rsid w:val="00C0708E"/>
    <w:rsid w:val="00C13CAF"/>
    <w:rsid w:val="00C20477"/>
    <w:rsid w:val="00C20647"/>
    <w:rsid w:val="00C2389A"/>
    <w:rsid w:val="00C24292"/>
    <w:rsid w:val="00C25D34"/>
    <w:rsid w:val="00C25E33"/>
    <w:rsid w:val="00C2799E"/>
    <w:rsid w:val="00C279F0"/>
    <w:rsid w:val="00C27B82"/>
    <w:rsid w:val="00C3125E"/>
    <w:rsid w:val="00C32A71"/>
    <w:rsid w:val="00C332E4"/>
    <w:rsid w:val="00C3499F"/>
    <w:rsid w:val="00C3566C"/>
    <w:rsid w:val="00C35E5E"/>
    <w:rsid w:val="00C36380"/>
    <w:rsid w:val="00C36ABE"/>
    <w:rsid w:val="00C41260"/>
    <w:rsid w:val="00C415E9"/>
    <w:rsid w:val="00C41DA6"/>
    <w:rsid w:val="00C43477"/>
    <w:rsid w:val="00C45D4C"/>
    <w:rsid w:val="00C46F5F"/>
    <w:rsid w:val="00C47097"/>
    <w:rsid w:val="00C4713A"/>
    <w:rsid w:val="00C47CF7"/>
    <w:rsid w:val="00C47F5C"/>
    <w:rsid w:val="00C50082"/>
    <w:rsid w:val="00C511A8"/>
    <w:rsid w:val="00C51718"/>
    <w:rsid w:val="00C51DA1"/>
    <w:rsid w:val="00C5251E"/>
    <w:rsid w:val="00C552DF"/>
    <w:rsid w:val="00C55431"/>
    <w:rsid w:val="00C55A71"/>
    <w:rsid w:val="00C60E04"/>
    <w:rsid w:val="00C611DA"/>
    <w:rsid w:val="00C61859"/>
    <w:rsid w:val="00C63E51"/>
    <w:rsid w:val="00C667C7"/>
    <w:rsid w:val="00C71997"/>
    <w:rsid w:val="00C73992"/>
    <w:rsid w:val="00C7524F"/>
    <w:rsid w:val="00C75D58"/>
    <w:rsid w:val="00C769BD"/>
    <w:rsid w:val="00C80A33"/>
    <w:rsid w:val="00C8111A"/>
    <w:rsid w:val="00C82B05"/>
    <w:rsid w:val="00C843F7"/>
    <w:rsid w:val="00C84CDC"/>
    <w:rsid w:val="00C84DE1"/>
    <w:rsid w:val="00C853DC"/>
    <w:rsid w:val="00C85D9A"/>
    <w:rsid w:val="00C85DCE"/>
    <w:rsid w:val="00C85EBA"/>
    <w:rsid w:val="00C87220"/>
    <w:rsid w:val="00C91100"/>
    <w:rsid w:val="00C912DD"/>
    <w:rsid w:val="00C91715"/>
    <w:rsid w:val="00C94155"/>
    <w:rsid w:val="00C95C53"/>
    <w:rsid w:val="00C95D0A"/>
    <w:rsid w:val="00C96A15"/>
    <w:rsid w:val="00CA11DF"/>
    <w:rsid w:val="00CA21FF"/>
    <w:rsid w:val="00CA2F56"/>
    <w:rsid w:val="00CA4380"/>
    <w:rsid w:val="00CA4477"/>
    <w:rsid w:val="00CA7AA3"/>
    <w:rsid w:val="00CB0531"/>
    <w:rsid w:val="00CB13A6"/>
    <w:rsid w:val="00CB4818"/>
    <w:rsid w:val="00CB7476"/>
    <w:rsid w:val="00CC05CD"/>
    <w:rsid w:val="00CC14EA"/>
    <w:rsid w:val="00CC25C1"/>
    <w:rsid w:val="00CC41CF"/>
    <w:rsid w:val="00CC5156"/>
    <w:rsid w:val="00CC5A17"/>
    <w:rsid w:val="00CC6CC8"/>
    <w:rsid w:val="00CC6EEF"/>
    <w:rsid w:val="00CC7BE4"/>
    <w:rsid w:val="00CD3D42"/>
    <w:rsid w:val="00CD4F89"/>
    <w:rsid w:val="00CD56E9"/>
    <w:rsid w:val="00CD575A"/>
    <w:rsid w:val="00CD5CF8"/>
    <w:rsid w:val="00CD6B51"/>
    <w:rsid w:val="00CE12C5"/>
    <w:rsid w:val="00CE12EB"/>
    <w:rsid w:val="00CE18E0"/>
    <w:rsid w:val="00CE1FBD"/>
    <w:rsid w:val="00CE23EA"/>
    <w:rsid w:val="00CE3ACB"/>
    <w:rsid w:val="00CE448C"/>
    <w:rsid w:val="00CE44B6"/>
    <w:rsid w:val="00CE543D"/>
    <w:rsid w:val="00CE620E"/>
    <w:rsid w:val="00CE7F2D"/>
    <w:rsid w:val="00CF18AB"/>
    <w:rsid w:val="00CF1C6D"/>
    <w:rsid w:val="00CF2270"/>
    <w:rsid w:val="00CF25FD"/>
    <w:rsid w:val="00CF37C3"/>
    <w:rsid w:val="00CF4CF0"/>
    <w:rsid w:val="00CF4E2C"/>
    <w:rsid w:val="00CF5235"/>
    <w:rsid w:val="00CF531F"/>
    <w:rsid w:val="00CF6CDB"/>
    <w:rsid w:val="00CF7816"/>
    <w:rsid w:val="00D015C7"/>
    <w:rsid w:val="00D0218D"/>
    <w:rsid w:val="00D04E3E"/>
    <w:rsid w:val="00D0724B"/>
    <w:rsid w:val="00D153BC"/>
    <w:rsid w:val="00D15F50"/>
    <w:rsid w:val="00D1707A"/>
    <w:rsid w:val="00D2041D"/>
    <w:rsid w:val="00D2475C"/>
    <w:rsid w:val="00D25785"/>
    <w:rsid w:val="00D2782C"/>
    <w:rsid w:val="00D30BED"/>
    <w:rsid w:val="00D318CD"/>
    <w:rsid w:val="00D31B87"/>
    <w:rsid w:val="00D32F1D"/>
    <w:rsid w:val="00D33DFE"/>
    <w:rsid w:val="00D36522"/>
    <w:rsid w:val="00D42CDB"/>
    <w:rsid w:val="00D441F9"/>
    <w:rsid w:val="00D44670"/>
    <w:rsid w:val="00D44B04"/>
    <w:rsid w:val="00D45487"/>
    <w:rsid w:val="00D461C3"/>
    <w:rsid w:val="00D46B98"/>
    <w:rsid w:val="00D46EE3"/>
    <w:rsid w:val="00D50F30"/>
    <w:rsid w:val="00D51B36"/>
    <w:rsid w:val="00D52F2C"/>
    <w:rsid w:val="00D53BB0"/>
    <w:rsid w:val="00D55475"/>
    <w:rsid w:val="00D60CB1"/>
    <w:rsid w:val="00D61647"/>
    <w:rsid w:val="00D6391B"/>
    <w:rsid w:val="00D64F57"/>
    <w:rsid w:val="00D66B8E"/>
    <w:rsid w:val="00D675C4"/>
    <w:rsid w:val="00D678ED"/>
    <w:rsid w:val="00D72921"/>
    <w:rsid w:val="00D7368E"/>
    <w:rsid w:val="00D73765"/>
    <w:rsid w:val="00D73855"/>
    <w:rsid w:val="00D74998"/>
    <w:rsid w:val="00D75DBF"/>
    <w:rsid w:val="00D7688C"/>
    <w:rsid w:val="00D77C06"/>
    <w:rsid w:val="00D806D7"/>
    <w:rsid w:val="00D81126"/>
    <w:rsid w:val="00D8305F"/>
    <w:rsid w:val="00D837A1"/>
    <w:rsid w:val="00D83A6C"/>
    <w:rsid w:val="00D84ED5"/>
    <w:rsid w:val="00D8603A"/>
    <w:rsid w:val="00D87D6D"/>
    <w:rsid w:val="00D87DF1"/>
    <w:rsid w:val="00D901AF"/>
    <w:rsid w:val="00D91525"/>
    <w:rsid w:val="00D9181D"/>
    <w:rsid w:val="00D93DDD"/>
    <w:rsid w:val="00D96A35"/>
    <w:rsid w:val="00DA36CC"/>
    <w:rsid w:val="00DA49DC"/>
    <w:rsid w:val="00DA551C"/>
    <w:rsid w:val="00DA5B2C"/>
    <w:rsid w:val="00DA5C98"/>
    <w:rsid w:val="00DA7E9F"/>
    <w:rsid w:val="00DB0921"/>
    <w:rsid w:val="00DB102B"/>
    <w:rsid w:val="00DB138C"/>
    <w:rsid w:val="00DB13E4"/>
    <w:rsid w:val="00DB1AD8"/>
    <w:rsid w:val="00DB2C5C"/>
    <w:rsid w:val="00DB39F8"/>
    <w:rsid w:val="00DB58B2"/>
    <w:rsid w:val="00DB649D"/>
    <w:rsid w:val="00DB7AE8"/>
    <w:rsid w:val="00DC0140"/>
    <w:rsid w:val="00DC06BF"/>
    <w:rsid w:val="00DC10BB"/>
    <w:rsid w:val="00DC1859"/>
    <w:rsid w:val="00DC5CB9"/>
    <w:rsid w:val="00DC78AB"/>
    <w:rsid w:val="00DD016B"/>
    <w:rsid w:val="00DD1A2B"/>
    <w:rsid w:val="00DD2365"/>
    <w:rsid w:val="00DD2AB5"/>
    <w:rsid w:val="00DD2FA4"/>
    <w:rsid w:val="00DD3BED"/>
    <w:rsid w:val="00DD4983"/>
    <w:rsid w:val="00DD61B6"/>
    <w:rsid w:val="00DE037F"/>
    <w:rsid w:val="00DE0389"/>
    <w:rsid w:val="00DE0F38"/>
    <w:rsid w:val="00DE1B8F"/>
    <w:rsid w:val="00DE3697"/>
    <w:rsid w:val="00DE4A57"/>
    <w:rsid w:val="00DE4CD2"/>
    <w:rsid w:val="00DE5001"/>
    <w:rsid w:val="00DE512A"/>
    <w:rsid w:val="00DE565B"/>
    <w:rsid w:val="00DE61D7"/>
    <w:rsid w:val="00DE7682"/>
    <w:rsid w:val="00DE7EAC"/>
    <w:rsid w:val="00DF027C"/>
    <w:rsid w:val="00DF04F2"/>
    <w:rsid w:val="00DF07C5"/>
    <w:rsid w:val="00DF0C6F"/>
    <w:rsid w:val="00DF1C9F"/>
    <w:rsid w:val="00DF2670"/>
    <w:rsid w:val="00DF552D"/>
    <w:rsid w:val="00DF7813"/>
    <w:rsid w:val="00E02D11"/>
    <w:rsid w:val="00E055F1"/>
    <w:rsid w:val="00E10DB7"/>
    <w:rsid w:val="00E11105"/>
    <w:rsid w:val="00E1188F"/>
    <w:rsid w:val="00E1204D"/>
    <w:rsid w:val="00E1367A"/>
    <w:rsid w:val="00E17323"/>
    <w:rsid w:val="00E21CDF"/>
    <w:rsid w:val="00E2203F"/>
    <w:rsid w:val="00E267FD"/>
    <w:rsid w:val="00E27FCA"/>
    <w:rsid w:val="00E30317"/>
    <w:rsid w:val="00E306EE"/>
    <w:rsid w:val="00E30A27"/>
    <w:rsid w:val="00E3153A"/>
    <w:rsid w:val="00E327D4"/>
    <w:rsid w:val="00E33B46"/>
    <w:rsid w:val="00E3470E"/>
    <w:rsid w:val="00E37181"/>
    <w:rsid w:val="00E37641"/>
    <w:rsid w:val="00E4123C"/>
    <w:rsid w:val="00E4253A"/>
    <w:rsid w:val="00E42E9C"/>
    <w:rsid w:val="00E43398"/>
    <w:rsid w:val="00E43796"/>
    <w:rsid w:val="00E43B29"/>
    <w:rsid w:val="00E43F91"/>
    <w:rsid w:val="00E45534"/>
    <w:rsid w:val="00E45F85"/>
    <w:rsid w:val="00E46F02"/>
    <w:rsid w:val="00E51A8C"/>
    <w:rsid w:val="00E51ABF"/>
    <w:rsid w:val="00E5501C"/>
    <w:rsid w:val="00E57C65"/>
    <w:rsid w:val="00E6003E"/>
    <w:rsid w:val="00E600CD"/>
    <w:rsid w:val="00E67616"/>
    <w:rsid w:val="00E67FB3"/>
    <w:rsid w:val="00E710E8"/>
    <w:rsid w:val="00E71917"/>
    <w:rsid w:val="00E71CB1"/>
    <w:rsid w:val="00E71F99"/>
    <w:rsid w:val="00E73966"/>
    <w:rsid w:val="00E73A70"/>
    <w:rsid w:val="00E751EF"/>
    <w:rsid w:val="00E75A5D"/>
    <w:rsid w:val="00E761C4"/>
    <w:rsid w:val="00E761D7"/>
    <w:rsid w:val="00E76611"/>
    <w:rsid w:val="00E768C8"/>
    <w:rsid w:val="00E7690C"/>
    <w:rsid w:val="00E80694"/>
    <w:rsid w:val="00E806C0"/>
    <w:rsid w:val="00E8076F"/>
    <w:rsid w:val="00E80861"/>
    <w:rsid w:val="00E81656"/>
    <w:rsid w:val="00E820A4"/>
    <w:rsid w:val="00E82C6B"/>
    <w:rsid w:val="00E84CA4"/>
    <w:rsid w:val="00E873C4"/>
    <w:rsid w:val="00E87FC9"/>
    <w:rsid w:val="00E92D08"/>
    <w:rsid w:val="00E932AF"/>
    <w:rsid w:val="00E95614"/>
    <w:rsid w:val="00E970B4"/>
    <w:rsid w:val="00EA042C"/>
    <w:rsid w:val="00EA45FA"/>
    <w:rsid w:val="00EA5E52"/>
    <w:rsid w:val="00EA62FB"/>
    <w:rsid w:val="00EA7CE0"/>
    <w:rsid w:val="00EB2817"/>
    <w:rsid w:val="00EB3AD6"/>
    <w:rsid w:val="00EB4E4F"/>
    <w:rsid w:val="00EB534C"/>
    <w:rsid w:val="00EB5D0A"/>
    <w:rsid w:val="00EB7ED3"/>
    <w:rsid w:val="00EC01FF"/>
    <w:rsid w:val="00EC22E3"/>
    <w:rsid w:val="00EC38F4"/>
    <w:rsid w:val="00EC4949"/>
    <w:rsid w:val="00EC5A86"/>
    <w:rsid w:val="00EC75D7"/>
    <w:rsid w:val="00EC7C34"/>
    <w:rsid w:val="00ED22FA"/>
    <w:rsid w:val="00ED3050"/>
    <w:rsid w:val="00ED33A3"/>
    <w:rsid w:val="00ED46AA"/>
    <w:rsid w:val="00ED5688"/>
    <w:rsid w:val="00ED69AF"/>
    <w:rsid w:val="00ED7DEF"/>
    <w:rsid w:val="00EE1386"/>
    <w:rsid w:val="00EE1882"/>
    <w:rsid w:val="00EE4458"/>
    <w:rsid w:val="00EE6FFE"/>
    <w:rsid w:val="00EE7F54"/>
    <w:rsid w:val="00EF51A3"/>
    <w:rsid w:val="00F01C19"/>
    <w:rsid w:val="00F032A8"/>
    <w:rsid w:val="00F04B7F"/>
    <w:rsid w:val="00F06297"/>
    <w:rsid w:val="00F06F22"/>
    <w:rsid w:val="00F072FA"/>
    <w:rsid w:val="00F07781"/>
    <w:rsid w:val="00F10206"/>
    <w:rsid w:val="00F10597"/>
    <w:rsid w:val="00F119C3"/>
    <w:rsid w:val="00F122A4"/>
    <w:rsid w:val="00F1341D"/>
    <w:rsid w:val="00F17274"/>
    <w:rsid w:val="00F201C3"/>
    <w:rsid w:val="00F203EB"/>
    <w:rsid w:val="00F23B59"/>
    <w:rsid w:val="00F26E2B"/>
    <w:rsid w:val="00F26FAA"/>
    <w:rsid w:val="00F30B19"/>
    <w:rsid w:val="00F374BD"/>
    <w:rsid w:val="00F426DB"/>
    <w:rsid w:val="00F42772"/>
    <w:rsid w:val="00F42C16"/>
    <w:rsid w:val="00F43702"/>
    <w:rsid w:val="00F4374D"/>
    <w:rsid w:val="00F44D0F"/>
    <w:rsid w:val="00F46670"/>
    <w:rsid w:val="00F47584"/>
    <w:rsid w:val="00F47E2A"/>
    <w:rsid w:val="00F50CBF"/>
    <w:rsid w:val="00F51A05"/>
    <w:rsid w:val="00F55037"/>
    <w:rsid w:val="00F5566A"/>
    <w:rsid w:val="00F55A22"/>
    <w:rsid w:val="00F57478"/>
    <w:rsid w:val="00F60C13"/>
    <w:rsid w:val="00F60DBE"/>
    <w:rsid w:val="00F64259"/>
    <w:rsid w:val="00F64D44"/>
    <w:rsid w:val="00F65AF2"/>
    <w:rsid w:val="00F66A4B"/>
    <w:rsid w:val="00F70A7E"/>
    <w:rsid w:val="00F70EE9"/>
    <w:rsid w:val="00F71322"/>
    <w:rsid w:val="00F71400"/>
    <w:rsid w:val="00F722B5"/>
    <w:rsid w:val="00F72E7F"/>
    <w:rsid w:val="00F733A0"/>
    <w:rsid w:val="00F73AA6"/>
    <w:rsid w:val="00F76C83"/>
    <w:rsid w:val="00F772CB"/>
    <w:rsid w:val="00F80470"/>
    <w:rsid w:val="00F80814"/>
    <w:rsid w:val="00F81208"/>
    <w:rsid w:val="00F82ADD"/>
    <w:rsid w:val="00F8612D"/>
    <w:rsid w:val="00F86941"/>
    <w:rsid w:val="00F90587"/>
    <w:rsid w:val="00F918E2"/>
    <w:rsid w:val="00F91908"/>
    <w:rsid w:val="00F9209E"/>
    <w:rsid w:val="00F921AC"/>
    <w:rsid w:val="00F92BA4"/>
    <w:rsid w:val="00F93EA9"/>
    <w:rsid w:val="00F94BDB"/>
    <w:rsid w:val="00F9595F"/>
    <w:rsid w:val="00F977FB"/>
    <w:rsid w:val="00F97A9B"/>
    <w:rsid w:val="00F97F63"/>
    <w:rsid w:val="00FA558F"/>
    <w:rsid w:val="00FA6775"/>
    <w:rsid w:val="00FA776D"/>
    <w:rsid w:val="00FB1CC0"/>
    <w:rsid w:val="00FB4745"/>
    <w:rsid w:val="00FB4C8A"/>
    <w:rsid w:val="00FB5870"/>
    <w:rsid w:val="00FB653D"/>
    <w:rsid w:val="00FC0B3E"/>
    <w:rsid w:val="00FC293F"/>
    <w:rsid w:val="00FC3B05"/>
    <w:rsid w:val="00FC5134"/>
    <w:rsid w:val="00FC545A"/>
    <w:rsid w:val="00FD0787"/>
    <w:rsid w:val="00FD2244"/>
    <w:rsid w:val="00FD268A"/>
    <w:rsid w:val="00FD4152"/>
    <w:rsid w:val="00FD4EB9"/>
    <w:rsid w:val="00FD4ED5"/>
    <w:rsid w:val="00FE2317"/>
    <w:rsid w:val="00FE25D8"/>
    <w:rsid w:val="00FE2674"/>
    <w:rsid w:val="00FE2B1E"/>
    <w:rsid w:val="00FE3C61"/>
    <w:rsid w:val="00FE432D"/>
    <w:rsid w:val="00FE4973"/>
    <w:rsid w:val="00FE4C5B"/>
    <w:rsid w:val="00FE4E61"/>
    <w:rsid w:val="00FE622D"/>
    <w:rsid w:val="00FE781E"/>
    <w:rsid w:val="00FF4494"/>
    <w:rsid w:val="00FF455C"/>
    <w:rsid w:val="00FF7554"/>
    <w:rsid w:val="00FF7F5E"/>
    <w:rsid w:val="0103BF99"/>
    <w:rsid w:val="056E92FC"/>
    <w:rsid w:val="0FB8D741"/>
    <w:rsid w:val="107D9943"/>
    <w:rsid w:val="16E1B2DA"/>
    <w:rsid w:val="19085C01"/>
    <w:rsid w:val="1BE05747"/>
    <w:rsid w:val="1E1870A7"/>
    <w:rsid w:val="2273D48D"/>
    <w:rsid w:val="22DA75A9"/>
    <w:rsid w:val="2479A62C"/>
    <w:rsid w:val="24AC004B"/>
    <w:rsid w:val="27C1FC22"/>
    <w:rsid w:val="2A4A2FA7"/>
    <w:rsid w:val="2BFFD506"/>
    <w:rsid w:val="2E3DD1D7"/>
    <w:rsid w:val="377F8E44"/>
    <w:rsid w:val="3A5B33F4"/>
    <w:rsid w:val="4A5B2590"/>
    <w:rsid w:val="4ADEAD91"/>
    <w:rsid w:val="4AFD05D6"/>
    <w:rsid w:val="4EF782C2"/>
    <w:rsid w:val="50E73132"/>
    <w:rsid w:val="570C4C53"/>
    <w:rsid w:val="57F6B1D0"/>
    <w:rsid w:val="58E1FBCF"/>
    <w:rsid w:val="58F2C6F4"/>
    <w:rsid w:val="5CF41C75"/>
    <w:rsid w:val="6928D919"/>
    <w:rsid w:val="73BC5BCA"/>
    <w:rsid w:val="7969D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D060243"/>
  <w15:chartTrackingRefBased/>
  <w15:docId w15:val="{20E02F06-AA7E-4AB8-81D1-1F640C8F9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4616"/>
    <w:pPr>
      <w:widowControl w:val="0"/>
      <w:autoSpaceDE w:val="0"/>
      <w:autoSpaceDN w:val="0"/>
      <w:spacing w:line="240" w:lineRule="auto"/>
    </w:pPr>
    <w:rPr>
      <w:rFonts w:ascii="Arial" w:eastAsia="Arial" w:hAnsi="Arial" w:cs="Arial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104616"/>
    <w:rPr>
      <w:sz w:val="23"/>
      <w:szCs w:val="23"/>
    </w:rPr>
  </w:style>
  <w:style w:type="character" w:customStyle="1" w:styleId="BodyTextChar">
    <w:name w:val="Body Text Char"/>
    <w:basedOn w:val="DefaultParagraphFont"/>
    <w:link w:val="BodyText"/>
    <w:uiPriority w:val="1"/>
    <w:rsid w:val="00104616"/>
    <w:rPr>
      <w:rFonts w:ascii="Arial" w:eastAsia="Arial" w:hAnsi="Arial" w:cs="Arial"/>
      <w:kern w:val="0"/>
      <w:sz w:val="23"/>
      <w:szCs w:val="23"/>
      <w14:ligatures w14:val="none"/>
    </w:rPr>
  </w:style>
  <w:style w:type="character" w:styleId="Hyperlink">
    <w:name w:val="Hyperlink"/>
    <w:basedOn w:val="DefaultParagraphFont"/>
    <w:uiPriority w:val="99"/>
    <w:unhideWhenUsed/>
    <w:rsid w:val="00104616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0461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4616"/>
    <w:rPr>
      <w:rFonts w:ascii="Arial" w:eastAsia="Arial" w:hAnsi="Arial" w:cs="Arial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10461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4616"/>
    <w:rPr>
      <w:rFonts w:ascii="Arial" w:eastAsia="Arial" w:hAnsi="Arial" w:cs="Arial"/>
      <w:kern w:val="0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104616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55037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D7368E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76036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DC78A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C78A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C78AB"/>
    <w:rPr>
      <w:rFonts w:ascii="Arial" w:eastAsia="Arial" w:hAnsi="Arial" w:cs="Arial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78A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78AB"/>
    <w:rPr>
      <w:rFonts w:ascii="Arial" w:eastAsia="Arial" w:hAnsi="Arial" w:cs="Arial"/>
      <w:b/>
      <w:bCs/>
      <w:kern w:val="0"/>
      <w:sz w:val="20"/>
      <w:szCs w:val="20"/>
      <w14:ligatures w14:val="none"/>
    </w:rPr>
  </w:style>
  <w:style w:type="character" w:styleId="Mention">
    <w:name w:val="Mention"/>
    <w:basedOn w:val="DefaultParagraphFont"/>
    <w:uiPriority w:val="99"/>
    <w:unhideWhenUsed/>
    <w:rsid w:val="00DC78AB"/>
    <w:rPr>
      <w:color w:val="2B579A"/>
      <w:shd w:val="clear" w:color="auto" w:fill="E1DFDD"/>
    </w:rPr>
  </w:style>
  <w:style w:type="paragraph" w:styleId="Revision">
    <w:name w:val="Revision"/>
    <w:hidden/>
    <w:uiPriority w:val="99"/>
    <w:semiHidden/>
    <w:rsid w:val="00A276D5"/>
    <w:pPr>
      <w:spacing w:line="240" w:lineRule="auto"/>
    </w:pPr>
    <w:rPr>
      <w:rFonts w:ascii="Arial" w:eastAsia="Arial" w:hAnsi="Arial" w:cs="Arial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FD4E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us02web.zoom.us/j/81833912063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7FBDD0861E634397A3DC61D27DBB06" ma:contentTypeVersion="14" ma:contentTypeDescription="Create a new document." ma:contentTypeScope="" ma:versionID="4e221f156d6eb65586abcffe8d30cc12">
  <xsd:schema xmlns:xsd="http://www.w3.org/2001/XMLSchema" xmlns:xs="http://www.w3.org/2001/XMLSchema" xmlns:p="http://schemas.microsoft.com/office/2006/metadata/properties" xmlns:ns2="e785413d-986e-492e-90b6-ec6735b6a1cb" xmlns:ns3="62a099e7-dda5-4843-8dab-2755e819509f" targetNamespace="http://schemas.microsoft.com/office/2006/metadata/properties" ma:root="true" ma:fieldsID="ed9cef46ee426be0361db4c0a2ca4bbe" ns2:_="" ns3:_="">
    <xsd:import namespace="e785413d-986e-492e-90b6-ec6735b6a1cb"/>
    <xsd:import namespace="62a099e7-dda5-4843-8dab-2755e81950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ImagePreview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85413d-986e-492e-90b6-ec6735b6a1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20b3bb6-2597-45f1-bcfc-d9bb9035d5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ImagePreview" ma:index="21" nillable="true" ma:displayName="Image Preview" ma:format="Thumbnail" ma:internalName="ImagePreview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a099e7-dda5-4843-8dab-2755e819509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d66101a-d9e9-4c01-b469-d8085c35848c}" ma:internalName="TaxCatchAll" ma:showField="CatchAllData" ma:web="62a099e7-dda5-4843-8dab-2755e81950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a099e7-dda5-4843-8dab-2755e819509f" xsi:nil="true"/>
    <ImagePreview xmlns="e785413d-986e-492e-90b6-ec6735b6a1cb" xsi:nil="true"/>
    <lcf76f155ced4ddcb4097134ff3c332f xmlns="e785413d-986e-492e-90b6-ec6735b6a1cb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2F6044F-1B6A-4111-A7C4-0B0BF1B429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85413d-986e-492e-90b6-ec6735b6a1cb"/>
    <ds:schemaRef ds:uri="62a099e7-dda5-4843-8dab-2755e81950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B031F3-3377-465D-B6CB-F9024DB204E2}">
  <ds:schemaRefs>
    <ds:schemaRef ds:uri="http://schemas.microsoft.com/office/2006/metadata/properties"/>
    <ds:schemaRef ds:uri="http://schemas.microsoft.com/office/infopath/2007/PartnerControls"/>
    <ds:schemaRef ds:uri="62a099e7-dda5-4843-8dab-2755e819509f"/>
    <ds:schemaRef ds:uri="e785413d-986e-492e-90b6-ec6735b6a1cb"/>
  </ds:schemaRefs>
</ds:datastoreItem>
</file>

<file path=customXml/itemProps3.xml><?xml version="1.0" encoding="utf-8"?>
<ds:datastoreItem xmlns:ds="http://schemas.openxmlformats.org/officeDocument/2006/customXml" ds:itemID="{961B4B91-4951-4082-8CB7-603CFFCB14E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0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Smedstad</dc:creator>
  <cp:keywords/>
  <dc:description/>
  <cp:lastModifiedBy>Jill Smedstad</cp:lastModifiedBy>
  <cp:revision>18</cp:revision>
  <cp:lastPrinted>2026-09-09T20:04:00Z</cp:lastPrinted>
  <dcterms:created xsi:type="dcterms:W3CDTF">2026-09-08T18:21:00Z</dcterms:created>
  <dcterms:modified xsi:type="dcterms:W3CDTF">2026-09-09T20:15:00Z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0x010100E67FBDD0861E634397A3DC61D27DBB06</vt:lpwstr>
  </property>
  <property fmtid="{D5CDD505-2E9C-101B-9397-08002B2CF9AE}" pid="3" name="Order">
    <vt:r8>3691200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